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60" w:line="259" w:lineRule="auto"/>
        <w:ind w:hanging="2"/>
        <w:rPr>
          <w:rFonts w:ascii="Calibri" w:cs="Calibri" w:eastAsia="Calibri" w:hAnsi="Calibri"/>
        </w:rPr>
      </w:pPr>
      <w:r w:rsidDel="00000000" w:rsidR="00000000" w:rsidRPr="00000000">
        <w:rPr>
          <w:rFonts w:ascii="Calibri" w:cs="Calibri" w:eastAsia="Calibri" w:hAnsi="Calibri"/>
          <w:rtl w:val="0"/>
        </w:rPr>
        <w:t xml:space="preserve">Agenda MR-vergadering</w:t>
      </w:r>
    </w:p>
    <w:p w:rsidR="00000000" w:rsidDel="00000000" w:rsidP="00000000" w:rsidRDefault="00000000" w:rsidRPr="00000000" w14:paraId="00000002">
      <w:pPr>
        <w:pageBreakBefore w:val="0"/>
        <w:spacing w:after="160" w:line="259" w:lineRule="auto"/>
        <w:ind w:hanging="2"/>
        <w:rPr>
          <w:rFonts w:ascii="Calibri" w:cs="Calibri" w:eastAsia="Calibri" w:hAnsi="Calibri"/>
        </w:rPr>
      </w:pPr>
      <w:r w:rsidDel="00000000" w:rsidR="00000000" w:rsidRPr="00000000">
        <w:rPr>
          <w:rFonts w:ascii="Calibri" w:cs="Calibri" w:eastAsia="Calibri" w:hAnsi="Calibri"/>
          <w:b w:val="1"/>
          <w:rtl w:val="0"/>
        </w:rPr>
        <w:t xml:space="preserve">Datum</w:t>
      </w:r>
      <w:r w:rsidDel="00000000" w:rsidR="00000000" w:rsidRPr="00000000">
        <w:rPr>
          <w:rFonts w:ascii="Calibri" w:cs="Calibri" w:eastAsia="Calibri" w:hAnsi="Calibri"/>
          <w:rtl w:val="0"/>
        </w:rPr>
        <w:t xml:space="preserve">:  Woensdag 7 september 2022 : Locatie Gelinckschool </w:t>
        <w:br w:type="textWrapping"/>
      </w:r>
      <w:r w:rsidDel="00000000" w:rsidR="00000000" w:rsidRPr="00000000">
        <w:rPr>
          <w:rFonts w:ascii="Calibri" w:cs="Calibri" w:eastAsia="Calibri" w:hAnsi="Calibri"/>
          <w:b w:val="1"/>
          <w:rtl w:val="0"/>
        </w:rPr>
        <w:t xml:space="preserve">Notulant</w:t>
      </w:r>
      <w:r w:rsidDel="00000000" w:rsidR="00000000" w:rsidRPr="00000000">
        <w:rPr>
          <w:rFonts w:ascii="Calibri" w:cs="Calibri" w:eastAsia="Calibri" w:hAnsi="Calibri"/>
          <w:rtl w:val="0"/>
        </w:rPr>
        <w:t xml:space="preserve">: Leroy de Visser, Marieke van Driel, Agnes Kramer </w:t>
      </w:r>
    </w:p>
    <w:p w:rsidR="00000000" w:rsidDel="00000000" w:rsidP="00000000" w:rsidRDefault="00000000" w:rsidRPr="00000000" w14:paraId="00000003">
      <w:pPr>
        <w:pageBreakBefore w:val="0"/>
        <w:spacing w:after="160" w:line="259" w:lineRule="auto"/>
        <w:ind w:hanging="2"/>
        <w:rPr>
          <w:rFonts w:ascii="Calibri" w:cs="Calibri" w:eastAsia="Calibri" w:hAnsi="Calibri"/>
        </w:rPr>
      </w:pPr>
      <w:r w:rsidDel="00000000" w:rsidR="00000000" w:rsidRPr="00000000">
        <w:rPr>
          <w:rFonts w:ascii="Calibri" w:cs="Calibri" w:eastAsia="Calibri" w:hAnsi="Calibri"/>
          <w:b w:val="1"/>
          <w:rtl w:val="0"/>
        </w:rPr>
        <w:t xml:space="preserve">Aanwezig:</w:t>
      </w:r>
      <w:r w:rsidDel="00000000" w:rsidR="00000000" w:rsidRPr="00000000">
        <w:rPr>
          <w:rFonts w:ascii="Calibri" w:cs="Calibri" w:eastAsia="Calibri" w:hAnsi="Calibri"/>
          <w:rtl w:val="0"/>
        </w:rPr>
        <w:t xml:space="preserve"> </w:t>
      </w:r>
    </w:p>
    <w:p w:rsidR="00000000" w:rsidDel="00000000" w:rsidP="00000000" w:rsidRDefault="00000000" w:rsidRPr="00000000" w14:paraId="00000004">
      <w:pPr>
        <w:pageBreakBefore w:val="0"/>
        <w:spacing w:after="160" w:line="259" w:lineRule="auto"/>
        <w:ind w:hanging="2"/>
        <w:rPr>
          <w:rFonts w:ascii="Calibri" w:cs="Calibri" w:eastAsia="Calibri" w:hAnsi="Calibri"/>
        </w:rPr>
      </w:pPr>
      <w:r w:rsidDel="00000000" w:rsidR="00000000" w:rsidRPr="00000000">
        <w:rPr>
          <w:rFonts w:ascii="Calibri" w:cs="Calibri" w:eastAsia="Calibri" w:hAnsi="Calibri"/>
          <w:b w:val="1"/>
          <w:rtl w:val="0"/>
        </w:rPr>
        <w:t xml:space="preserve">Tijd </w:t>
      </w:r>
      <w:r w:rsidDel="00000000" w:rsidR="00000000" w:rsidRPr="00000000">
        <w:rPr>
          <w:rFonts w:ascii="Calibri" w:cs="Calibri" w:eastAsia="Calibri" w:hAnsi="Calibri"/>
          <w:rtl w:val="0"/>
        </w:rPr>
        <w:t xml:space="preserve">15.00</w:t>
      </w:r>
      <w:r w:rsidDel="00000000" w:rsidR="00000000" w:rsidRPr="00000000">
        <w:rPr>
          <w:rFonts w:ascii="Calibri" w:cs="Calibri" w:eastAsia="Calibri" w:hAnsi="Calibri"/>
          <w:rtl w:val="0"/>
        </w:rPr>
        <w:t xml:space="preserve">  uur </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05">
      <w:pPr>
        <w:pageBreakBefore w:val="0"/>
        <w:spacing w:after="160" w:line="259" w:lineRule="auto"/>
        <w:ind w:hanging="2"/>
        <w:rPr>
          <w:rFonts w:ascii="Calibri" w:cs="Calibri" w:eastAsia="Calibri" w:hAnsi="Calibri"/>
        </w:rPr>
      </w:pPr>
      <w:r w:rsidDel="00000000" w:rsidR="00000000" w:rsidRPr="00000000">
        <w:rPr>
          <w:rFonts w:ascii="Calibri" w:cs="Calibri" w:eastAsia="Calibri" w:hAnsi="Calibri"/>
          <w:b w:val="1"/>
          <w:rtl w:val="0"/>
        </w:rPr>
        <w:t xml:space="preserve">Afwezig</w:t>
      </w:r>
      <w:r w:rsidDel="00000000" w:rsidR="00000000" w:rsidRPr="00000000">
        <w:rPr>
          <w:rFonts w:ascii="Calibri" w:cs="Calibri" w:eastAsia="Calibri" w:hAnsi="Calibri"/>
          <w:rtl w:val="0"/>
        </w:rPr>
        <w:t xml:space="preserve">: </w:t>
      </w:r>
    </w:p>
    <w:tbl>
      <w:tblPr>
        <w:tblStyle w:val="Table1"/>
        <w:tblW w:w="154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5"/>
        <w:gridCol w:w="420"/>
        <w:gridCol w:w="3405"/>
        <w:gridCol w:w="990"/>
        <w:gridCol w:w="1695"/>
        <w:gridCol w:w="465"/>
        <w:gridCol w:w="7950"/>
        <w:tblGridChange w:id="0">
          <w:tblGrid>
            <w:gridCol w:w="555"/>
            <w:gridCol w:w="420"/>
            <w:gridCol w:w="3405"/>
            <w:gridCol w:w="990"/>
            <w:gridCol w:w="1695"/>
            <w:gridCol w:w="465"/>
            <w:gridCol w:w="7950"/>
          </w:tblGrid>
        </w:tblGridChange>
      </w:tblGrid>
      <w:tr>
        <w:trPr>
          <w:cantSplit w:val="0"/>
          <w:tblHeader w:val="0"/>
        </w:trPr>
        <w:tc>
          <w:tcPr>
            <w:gridSpan w:val="7"/>
            <w:tcBorders>
              <w:bottom w:color="000000" w:space="0" w:sz="24" w:val="single"/>
            </w:tcBorders>
            <w:shd w:fill="bfbfbf" w:val="clear"/>
          </w:tcPr>
          <w:p w:rsidR="00000000" w:rsidDel="00000000" w:rsidP="00000000" w:rsidRDefault="00000000" w:rsidRPr="00000000" w14:paraId="00000006">
            <w:pPr>
              <w:pageBreakBefore w:val="0"/>
              <w:spacing w:line="240" w:lineRule="auto"/>
              <w:ind w:hanging="2"/>
              <w:jc w:val="center"/>
              <w:rPr>
                <w:rFonts w:ascii="Calibri" w:cs="Calibri" w:eastAsia="Calibri" w:hAnsi="Calibri"/>
              </w:rPr>
            </w:pPr>
            <w:r w:rsidDel="00000000" w:rsidR="00000000" w:rsidRPr="00000000">
              <w:rPr>
                <w:rFonts w:ascii="Calibri" w:cs="Calibri" w:eastAsia="Calibri" w:hAnsi="Calibri"/>
                <w:b w:val="1"/>
                <w:rtl w:val="0"/>
              </w:rPr>
              <w:t xml:space="preserve">0 Welkom</w:t>
            </w:r>
            <w:r w:rsidDel="00000000" w:rsidR="00000000" w:rsidRPr="00000000">
              <w:rPr>
                <w:rtl w:val="0"/>
              </w:rPr>
            </w:r>
          </w:p>
        </w:tc>
      </w:tr>
      <w:tr>
        <w:trPr>
          <w:cantSplit w:val="0"/>
          <w:tblHeader w:val="0"/>
        </w:trPr>
        <w:tc>
          <w:tcPr>
            <w:gridSpan w:val="7"/>
            <w:tcBorders>
              <w:bottom w:color="000000" w:space="0" w:sz="24" w:val="single"/>
            </w:tcBorders>
            <w:shd w:fill="ffffff" w:val="clear"/>
          </w:tcPr>
          <w:p w:rsidR="00000000" w:rsidDel="00000000" w:rsidP="00000000" w:rsidRDefault="00000000" w:rsidRPr="00000000" w14:paraId="0000000D">
            <w:pPr>
              <w:pageBreakBefore w:val="0"/>
              <w:spacing w:line="240" w:lineRule="auto"/>
              <w:ind w:hanging="2"/>
              <w:jc w:val="center"/>
              <w:rPr>
                <w:rFonts w:ascii="Calibri" w:cs="Calibri" w:eastAsia="Calibri" w:hAnsi="Calibri"/>
              </w:rPr>
            </w:pPr>
            <w:r w:rsidDel="00000000" w:rsidR="00000000" w:rsidRPr="00000000">
              <w:rPr>
                <w:rtl w:val="0"/>
              </w:rPr>
            </w:r>
          </w:p>
        </w:tc>
      </w:tr>
      <w:tr>
        <w:trPr>
          <w:cantSplit w:val="0"/>
          <w:tblHeader w:val="0"/>
        </w:trPr>
        <w:tc>
          <w:tcPr>
            <w:gridSpan w:val="7"/>
            <w:tcBorders>
              <w:top w:color="000000" w:space="0" w:sz="24" w:val="single"/>
              <w:bottom w:color="000000" w:space="0" w:sz="24" w:val="single"/>
            </w:tcBorders>
            <w:shd w:fill="bfbfbf" w:val="clear"/>
          </w:tcPr>
          <w:p w:rsidR="00000000" w:rsidDel="00000000" w:rsidP="00000000" w:rsidRDefault="00000000" w:rsidRPr="00000000" w14:paraId="00000014">
            <w:pPr>
              <w:pageBreakBefore w:val="0"/>
              <w:spacing w:line="240" w:lineRule="auto"/>
              <w:ind w:hanging="2"/>
              <w:jc w:val="center"/>
              <w:rPr>
                <w:rFonts w:ascii="Calibri" w:cs="Calibri" w:eastAsia="Calibri" w:hAnsi="Calibri"/>
              </w:rPr>
            </w:pPr>
            <w:r w:rsidDel="00000000" w:rsidR="00000000" w:rsidRPr="00000000">
              <w:rPr>
                <w:rFonts w:ascii="Calibri" w:cs="Calibri" w:eastAsia="Calibri" w:hAnsi="Calibri"/>
                <w:b w:val="1"/>
                <w:rtl w:val="0"/>
              </w:rPr>
              <w:t xml:space="preserve">1 Vaststellen agenda</w:t>
            </w:r>
            <w:r w:rsidDel="00000000" w:rsidR="00000000" w:rsidRPr="00000000">
              <w:rPr>
                <w:rtl w:val="0"/>
              </w:rPr>
            </w:r>
          </w:p>
        </w:tc>
      </w:tr>
      <w:tr>
        <w:trPr>
          <w:cantSplit w:val="0"/>
          <w:tblHeader w:val="0"/>
        </w:trPr>
        <w:tc>
          <w:tcPr>
            <w:gridSpan w:val="7"/>
            <w:tcBorders>
              <w:top w:color="000000" w:space="0" w:sz="24" w:val="single"/>
              <w:bottom w:color="000000" w:space="0" w:sz="24" w:val="single"/>
            </w:tcBorders>
            <w:shd w:fill="ffffff" w:val="clear"/>
          </w:tcPr>
          <w:p w:rsidR="00000000" w:rsidDel="00000000" w:rsidP="00000000" w:rsidRDefault="00000000" w:rsidRPr="00000000" w14:paraId="0000001B">
            <w:pPr>
              <w:pageBreakBefore w:val="0"/>
              <w:spacing w:line="240" w:lineRule="auto"/>
              <w:ind w:hanging="2"/>
              <w:jc w:val="center"/>
              <w:rPr>
                <w:rFonts w:ascii="Calibri" w:cs="Calibri" w:eastAsia="Calibri" w:hAnsi="Calibri"/>
              </w:rPr>
            </w:pPr>
            <w:r w:rsidDel="00000000" w:rsidR="00000000" w:rsidRPr="00000000">
              <w:rPr>
                <w:rtl w:val="0"/>
              </w:rPr>
            </w:r>
          </w:p>
        </w:tc>
      </w:tr>
      <w:tr>
        <w:trPr>
          <w:cantSplit w:val="0"/>
          <w:tblHeader w:val="0"/>
        </w:trPr>
        <w:tc>
          <w:tcPr>
            <w:gridSpan w:val="7"/>
            <w:tcBorders>
              <w:top w:color="000000" w:space="0" w:sz="24" w:val="single"/>
              <w:bottom w:color="000000" w:space="0" w:sz="24" w:val="single"/>
            </w:tcBorders>
            <w:shd w:fill="bfbfbf" w:val="clear"/>
          </w:tcPr>
          <w:p w:rsidR="00000000" w:rsidDel="00000000" w:rsidP="00000000" w:rsidRDefault="00000000" w:rsidRPr="00000000" w14:paraId="00000022">
            <w:pPr>
              <w:pageBreakBefore w:val="0"/>
              <w:spacing w:line="240" w:lineRule="auto"/>
              <w:ind w:hanging="2"/>
              <w:jc w:val="center"/>
              <w:rPr>
                <w:rFonts w:ascii="Calibri" w:cs="Calibri" w:eastAsia="Calibri" w:hAnsi="Calibri"/>
              </w:rPr>
            </w:pPr>
            <w:r w:rsidDel="00000000" w:rsidR="00000000" w:rsidRPr="00000000">
              <w:rPr>
                <w:rFonts w:ascii="Calibri" w:cs="Calibri" w:eastAsia="Calibri" w:hAnsi="Calibri"/>
                <w:b w:val="1"/>
                <w:rtl w:val="0"/>
              </w:rPr>
              <w:t xml:space="preserve">2 Goedkeuren Notulen en Actielijst nalopen</w:t>
            </w:r>
            <w:r w:rsidDel="00000000" w:rsidR="00000000" w:rsidRPr="00000000">
              <w:rPr>
                <w:rtl w:val="0"/>
              </w:rPr>
            </w:r>
          </w:p>
        </w:tc>
      </w:tr>
      <w:tr>
        <w:trPr>
          <w:cantSplit w:val="0"/>
          <w:tblHeader w:val="0"/>
        </w:trPr>
        <w:tc>
          <w:tcPr>
            <w:gridSpan w:val="7"/>
            <w:tcBorders>
              <w:top w:color="000000" w:space="0" w:sz="24" w:val="single"/>
              <w:bottom w:color="000000" w:space="0" w:sz="24" w:val="single"/>
            </w:tcBorders>
            <w:shd w:fill="ffffff" w:val="clear"/>
          </w:tcPr>
          <w:p w:rsidR="00000000" w:rsidDel="00000000" w:rsidP="00000000" w:rsidRDefault="00000000" w:rsidRPr="00000000" w14:paraId="00000029">
            <w:pPr>
              <w:pageBreakBefore w:val="0"/>
              <w:spacing w:line="240" w:lineRule="auto"/>
              <w:ind w:hanging="2"/>
              <w:jc w:val="center"/>
              <w:rPr>
                <w:rFonts w:ascii="Calibri" w:cs="Calibri" w:eastAsia="Calibri" w:hAnsi="Calibri"/>
              </w:rPr>
            </w:pPr>
            <w:r w:rsidDel="00000000" w:rsidR="00000000" w:rsidRPr="00000000">
              <w:rPr>
                <w:rtl w:val="0"/>
              </w:rPr>
            </w:r>
          </w:p>
        </w:tc>
      </w:tr>
      <w:tr>
        <w:trPr>
          <w:cantSplit w:val="0"/>
          <w:trHeight w:val="210" w:hRule="atLeast"/>
          <w:tblHeader w:val="0"/>
        </w:trPr>
        <w:tc>
          <w:tcPr>
            <w:gridSpan w:val="7"/>
            <w:tcBorders>
              <w:top w:color="000000" w:space="0" w:sz="24" w:val="single"/>
            </w:tcBorders>
            <w:shd w:fill="bfbfbf" w:val="clear"/>
          </w:tcPr>
          <w:p w:rsidR="00000000" w:rsidDel="00000000" w:rsidP="00000000" w:rsidRDefault="00000000" w:rsidRPr="00000000" w14:paraId="00000030">
            <w:pPr>
              <w:pageBreakBefore w:val="0"/>
              <w:spacing w:line="240" w:lineRule="auto"/>
              <w:ind w:hanging="2"/>
              <w:jc w:val="center"/>
              <w:rPr>
                <w:rFonts w:ascii="Calibri" w:cs="Calibri" w:eastAsia="Calibri" w:hAnsi="Calibri"/>
              </w:rPr>
            </w:pPr>
            <w:r w:rsidDel="00000000" w:rsidR="00000000" w:rsidRPr="00000000">
              <w:rPr>
                <w:rFonts w:ascii="Calibri" w:cs="Calibri" w:eastAsia="Calibri" w:hAnsi="Calibri"/>
                <w:b w:val="1"/>
                <w:rtl w:val="0"/>
              </w:rPr>
              <w:t xml:space="preserve">3. Mededelingen voorzitter</w:t>
            </w:r>
            <w:r w:rsidDel="00000000" w:rsidR="00000000" w:rsidRPr="00000000">
              <w:rPr>
                <w:rtl w:val="0"/>
              </w:rPr>
            </w:r>
          </w:p>
        </w:tc>
      </w:tr>
      <w:tr>
        <w:trPr>
          <w:cantSplit w:val="0"/>
          <w:trHeight w:val="210" w:hRule="atLeast"/>
          <w:tblHeader w:val="0"/>
        </w:trPr>
        <w:tc>
          <w:tcPr>
            <w:tcBorders>
              <w:top w:color="000000" w:space="0" w:sz="24" w:val="single"/>
              <w:bottom w:color="ffffff" w:space="0" w:sz="4" w:val="single"/>
            </w:tcBorders>
          </w:tcPr>
          <w:p w:rsidR="00000000" w:rsidDel="00000000" w:rsidP="00000000" w:rsidRDefault="00000000" w:rsidRPr="00000000" w14:paraId="00000037">
            <w:pPr>
              <w:pageBreakBefore w:val="0"/>
              <w:spacing w:line="240" w:lineRule="auto"/>
              <w:ind w:hanging="2"/>
              <w:rPr>
                <w:rFonts w:ascii="Calibri" w:cs="Calibri" w:eastAsia="Calibri" w:hAnsi="Calibri"/>
              </w:rPr>
            </w:pPr>
            <w:r w:rsidDel="00000000" w:rsidR="00000000" w:rsidRPr="00000000">
              <w:rPr>
                <w:rtl w:val="0"/>
              </w:rPr>
            </w:r>
          </w:p>
        </w:tc>
        <w:tc>
          <w:tcPr>
            <w:gridSpan w:val="2"/>
            <w:tcBorders>
              <w:top w:color="000000" w:space="0" w:sz="24" w:val="single"/>
              <w:bottom w:color="000000" w:space="0" w:sz="4" w:val="single"/>
            </w:tcBorders>
            <w:vAlign w:val="center"/>
          </w:tcPr>
          <w:p w:rsidR="00000000" w:rsidDel="00000000" w:rsidP="00000000" w:rsidRDefault="00000000" w:rsidRPr="00000000" w14:paraId="00000038">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Onderwerp</w:t>
            </w:r>
          </w:p>
        </w:tc>
        <w:tc>
          <w:tcPr>
            <w:tcBorders>
              <w:top w:color="000000" w:space="0" w:sz="24" w:val="single"/>
              <w:bottom w:color="ffffff" w:space="0" w:sz="4" w:val="single"/>
            </w:tcBorders>
            <w:vAlign w:val="center"/>
          </w:tcPr>
          <w:p w:rsidR="00000000" w:rsidDel="00000000" w:rsidP="00000000" w:rsidRDefault="00000000" w:rsidRPr="00000000" w14:paraId="0000003A">
            <w:pPr>
              <w:pageBreakBefore w:val="0"/>
              <w:spacing w:line="240" w:lineRule="auto"/>
              <w:ind w:hanging="2"/>
              <w:jc w:val="center"/>
              <w:rPr>
                <w:rFonts w:ascii="Calibri" w:cs="Calibri" w:eastAsia="Calibri" w:hAnsi="Calibri"/>
              </w:rPr>
            </w:pPr>
            <w:r w:rsidDel="00000000" w:rsidR="00000000" w:rsidRPr="00000000">
              <w:rPr>
                <w:rFonts w:ascii="Calibri" w:cs="Calibri" w:eastAsia="Calibri" w:hAnsi="Calibri"/>
                <w:rtl w:val="0"/>
              </w:rPr>
              <w:t xml:space="preserve">Bijlagen</w:t>
            </w:r>
          </w:p>
        </w:tc>
        <w:tc>
          <w:tcPr>
            <w:tcBorders>
              <w:top w:color="000000" w:space="0" w:sz="24" w:val="single"/>
              <w:bottom w:color="ffffff" w:space="0" w:sz="4" w:val="single"/>
            </w:tcBorders>
            <w:vAlign w:val="center"/>
          </w:tcPr>
          <w:p w:rsidR="00000000" w:rsidDel="00000000" w:rsidP="00000000" w:rsidRDefault="00000000" w:rsidRPr="00000000" w14:paraId="0000003B">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Ingebracht door </w:t>
            </w:r>
          </w:p>
        </w:tc>
        <w:tc>
          <w:tcPr>
            <w:gridSpan w:val="2"/>
            <w:tcBorders>
              <w:top w:color="000000" w:space="0" w:sz="24" w:val="single"/>
              <w:bottom w:color="ffffff" w:space="0" w:sz="4" w:val="single"/>
            </w:tcBorders>
            <w:vAlign w:val="center"/>
          </w:tcPr>
          <w:p w:rsidR="00000000" w:rsidDel="00000000" w:rsidP="00000000" w:rsidRDefault="00000000" w:rsidRPr="00000000" w14:paraId="0000003C">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Notulen</w:t>
            </w:r>
          </w:p>
        </w:tc>
      </w:tr>
      <w:tr>
        <w:trPr>
          <w:cantSplit w:val="0"/>
          <w:trHeight w:val="210" w:hRule="atLeast"/>
          <w:tblHeader w:val="0"/>
        </w:trPr>
        <w:tc>
          <w:tcPr>
            <w:tcBorders>
              <w:top w:color="000000" w:space="0" w:sz="24" w:val="single"/>
              <w:bottom w:color="000000" w:space="0" w:sz="4" w:val="single"/>
            </w:tcBorders>
          </w:tcPr>
          <w:p w:rsidR="00000000" w:rsidDel="00000000" w:rsidP="00000000" w:rsidRDefault="00000000" w:rsidRPr="00000000" w14:paraId="0000003E">
            <w:pPr>
              <w:pageBreakBefore w:val="0"/>
              <w:spacing w:line="240" w:lineRule="auto"/>
              <w:ind w:hanging="2"/>
              <w:rPr>
                <w:rFonts w:ascii="Calibri" w:cs="Calibri" w:eastAsia="Calibri" w:hAnsi="Calibri"/>
              </w:rPr>
            </w:pPr>
            <w:r w:rsidDel="00000000" w:rsidR="00000000" w:rsidRPr="00000000">
              <w:rPr>
                <w:rtl w:val="0"/>
              </w:rPr>
            </w:r>
          </w:p>
        </w:tc>
        <w:tc>
          <w:tcPr>
            <w:tcBorders>
              <w:top w:color="000000" w:space="0" w:sz="24" w:val="single"/>
              <w:bottom w:color="000000" w:space="0" w:sz="4" w:val="single"/>
            </w:tcBorders>
            <w:vAlign w:val="center"/>
          </w:tcPr>
          <w:p w:rsidR="00000000" w:rsidDel="00000000" w:rsidP="00000000" w:rsidRDefault="00000000" w:rsidRPr="00000000" w14:paraId="0000003F">
            <w:pPr>
              <w:pageBreakBefore w:val="0"/>
              <w:spacing w:line="240" w:lineRule="auto"/>
              <w:ind w:hanging="2"/>
              <w:rPr>
                <w:rFonts w:ascii="Calibri" w:cs="Calibri" w:eastAsia="Calibri" w:hAnsi="Calibri"/>
              </w:rPr>
            </w:pPr>
            <w:r w:rsidDel="00000000" w:rsidR="00000000" w:rsidRPr="00000000">
              <w:rPr>
                <w:rtl w:val="0"/>
              </w:rPr>
            </w:r>
          </w:p>
        </w:tc>
        <w:tc>
          <w:tcPr>
            <w:tcBorders>
              <w:top w:color="000000" w:space="0" w:sz="24" w:val="single"/>
              <w:bottom w:color="000000" w:space="0" w:sz="4" w:val="single"/>
            </w:tcBorders>
            <w:vAlign w:val="center"/>
          </w:tcPr>
          <w:p w:rsidR="00000000" w:rsidDel="00000000" w:rsidP="00000000" w:rsidRDefault="00000000" w:rsidRPr="00000000" w14:paraId="00000040">
            <w:pPr>
              <w:pageBreakBefore w:val="0"/>
              <w:spacing w:line="240" w:lineRule="auto"/>
              <w:ind w:hanging="2"/>
              <w:rPr>
                <w:rFonts w:ascii="Calibri" w:cs="Calibri" w:eastAsia="Calibri" w:hAnsi="Calibri"/>
              </w:rPr>
            </w:pPr>
            <w:r w:rsidDel="00000000" w:rsidR="00000000" w:rsidRPr="00000000">
              <w:rPr>
                <w:rtl w:val="0"/>
              </w:rPr>
            </w:r>
          </w:p>
        </w:tc>
        <w:tc>
          <w:tcPr>
            <w:tcBorders>
              <w:top w:color="000000" w:space="0" w:sz="24" w:val="single"/>
              <w:bottom w:color="000000" w:space="0" w:sz="4" w:val="single"/>
            </w:tcBorders>
            <w:vAlign w:val="center"/>
          </w:tcPr>
          <w:p w:rsidR="00000000" w:rsidDel="00000000" w:rsidP="00000000" w:rsidRDefault="00000000" w:rsidRPr="00000000" w14:paraId="00000041">
            <w:pPr>
              <w:pageBreakBefore w:val="0"/>
              <w:spacing w:line="240" w:lineRule="auto"/>
              <w:ind w:hanging="2"/>
              <w:jc w:val="center"/>
              <w:rPr>
                <w:rFonts w:ascii="Calibri" w:cs="Calibri" w:eastAsia="Calibri" w:hAnsi="Calibri"/>
              </w:rPr>
            </w:pPr>
            <w:r w:rsidDel="00000000" w:rsidR="00000000" w:rsidRPr="00000000">
              <w:rPr>
                <w:rtl w:val="0"/>
              </w:rPr>
            </w:r>
          </w:p>
        </w:tc>
        <w:tc>
          <w:tcPr>
            <w:tcBorders>
              <w:top w:color="000000" w:space="0" w:sz="24" w:val="single"/>
              <w:bottom w:color="000000" w:space="0" w:sz="4" w:val="single"/>
            </w:tcBorders>
            <w:vAlign w:val="center"/>
          </w:tcPr>
          <w:p w:rsidR="00000000" w:rsidDel="00000000" w:rsidP="00000000" w:rsidRDefault="00000000" w:rsidRPr="00000000" w14:paraId="00000042">
            <w:pPr>
              <w:pageBreakBefore w:val="0"/>
              <w:spacing w:line="240" w:lineRule="auto"/>
              <w:ind w:hanging="2"/>
              <w:rPr>
                <w:rFonts w:ascii="Calibri" w:cs="Calibri" w:eastAsia="Calibri" w:hAnsi="Calibri"/>
              </w:rPr>
            </w:pPr>
            <w:r w:rsidDel="00000000" w:rsidR="00000000" w:rsidRPr="00000000">
              <w:rPr>
                <w:rtl w:val="0"/>
              </w:rPr>
            </w:r>
          </w:p>
        </w:tc>
        <w:tc>
          <w:tcPr>
            <w:tcBorders>
              <w:top w:color="000000" w:space="0" w:sz="24" w:val="single"/>
              <w:bottom w:color="000000" w:space="0" w:sz="4" w:val="single"/>
              <w:right w:color="000000" w:space="0" w:sz="4" w:val="single"/>
            </w:tcBorders>
            <w:vAlign w:val="center"/>
          </w:tcPr>
          <w:p w:rsidR="00000000" w:rsidDel="00000000" w:rsidP="00000000" w:rsidRDefault="00000000" w:rsidRPr="00000000" w14:paraId="00000043">
            <w:pPr>
              <w:pageBreakBefore w:val="0"/>
              <w:spacing w:line="240" w:lineRule="auto"/>
              <w:ind w:hanging="2"/>
              <w:rPr>
                <w:rFonts w:ascii="Calibri" w:cs="Calibri" w:eastAsia="Calibri" w:hAnsi="Calibri"/>
              </w:rPr>
            </w:pPr>
            <w:r w:rsidDel="00000000" w:rsidR="00000000" w:rsidRPr="00000000">
              <w:rPr>
                <w:rtl w:val="0"/>
              </w:rPr>
            </w:r>
          </w:p>
        </w:tc>
        <w:tc>
          <w:tcPr>
            <w:tcBorders>
              <w:top w:color="000000" w:space="0" w:sz="24" w:val="single"/>
              <w:left w:color="000000" w:space="0" w:sz="4" w:val="single"/>
              <w:bottom w:color="000000" w:space="0" w:sz="4" w:val="single"/>
            </w:tcBorders>
            <w:vAlign w:val="center"/>
          </w:tcPr>
          <w:p w:rsidR="00000000" w:rsidDel="00000000" w:rsidP="00000000" w:rsidRDefault="00000000" w:rsidRPr="00000000" w14:paraId="00000044">
            <w:pPr>
              <w:pageBreakBefore w:val="0"/>
              <w:spacing w:line="240" w:lineRule="auto"/>
              <w:ind w:hanging="2"/>
              <w:rPr>
                <w:rFonts w:ascii="Calibri" w:cs="Calibri" w:eastAsia="Calibri" w:hAnsi="Calibri"/>
              </w:rPr>
            </w:pPr>
            <w:r w:rsidDel="00000000" w:rsidR="00000000" w:rsidRPr="00000000">
              <w:rPr>
                <w:rtl w:val="0"/>
              </w:rPr>
            </w:r>
          </w:p>
        </w:tc>
      </w:tr>
      <w:tr>
        <w:trPr>
          <w:cantSplit w:val="0"/>
          <w:trHeight w:val="210" w:hRule="atLeast"/>
          <w:tblHeader w:val="0"/>
        </w:trPr>
        <w:tc>
          <w:tcPr>
            <w:tcBorders>
              <w:top w:color="000000" w:space="0" w:sz="4" w:val="single"/>
              <w:bottom w:color="ffffff" w:space="0" w:sz="4" w:val="single"/>
            </w:tcBorders>
          </w:tcPr>
          <w:p w:rsidR="00000000" w:rsidDel="00000000" w:rsidP="00000000" w:rsidRDefault="00000000" w:rsidRPr="00000000" w14:paraId="00000045">
            <w:pPr>
              <w:pageBreakBefore w:val="0"/>
              <w:spacing w:line="240" w:lineRule="auto"/>
              <w:ind w:hanging="2"/>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46">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A. </w:t>
            </w:r>
          </w:p>
        </w:tc>
        <w:tc>
          <w:tcPr>
            <w:tcBorders>
              <w:top w:color="000000" w:space="0" w:sz="4" w:val="single"/>
              <w:bottom w:color="000000" w:space="0" w:sz="4" w:val="single"/>
            </w:tcBorders>
            <w:vAlign w:val="center"/>
          </w:tcPr>
          <w:p w:rsidR="00000000" w:rsidDel="00000000" w:rsidP="00000000" w:rsidRDefault="00000000" w:rsidRPr="00000000" w14:paraId="00000047">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NPO gelden </w:t>
            </w:r>
          </w:p>
        </w:tc>
        <w:tc>
          <w:tcPr>
            <w:tcBorders>
              <w:top w:color="000000" w:space="0" w:sz="4" w:val="single"/>
              <w:bottom w:color="ffffff" w:space="0" w:sz="4" w:val="single"/>
            </w:tcBorders>
            <w:vAlign w:val="center"/>
          </w:tcPr>
          <w:p w:rsidR="00000000" w:rsidDel="00000000" w:rsidP="00000000" w:rsidRDefault="00000000" w:rsidRPr="00000000" w14:paraId="00000048">
            <w:pPr>
              <w:pageBreakBefore w:val="0"/>
              <w:spacing w:line="240" w:lineRule="auto"/>
              <w:ind w:hanging="2"/>
              <w:jc w:val="center"/>
              <w:rPr>
                <w:rFonts w:ascii="Calibri" w:cs="Calibri" w:eastAsia="Calibri" w:hAnsi="Calibri"/>
              </w:rPr>
            </w:pPr>
            <w:r w:rsidDel="00000000" w:rsidR="00000000" w:rsidRPr="00000000">
              <w:rPr>
                <w:rtl w:val="0"/>
              </w:rPr>
            </w:r>
          </w:p>
        </w:tc>
        <w:tc>
          <w:tcPr>
            <w:tcBorders>
              <w:top w:color="000000" w:space="0" w:sz="4" w:val="single"/>
              <w:bottom w:color="ffffff" w:space="0" w:sz="4" w:val="single"/>
            </w:tcBorders>
            <w:vAlign w:val="center"/>
          </w:tcPr>
          <w:p w:rsidR="00000000" w:rsidDel="00000000" w:rsidP="00000000" w:rsidRDefault="00000000" w:rsidRPr="00000000" w14:paraId="00000049">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Leroy en Marieke</w:t>
            </w:r>
          </w:p>
        </w:tc>
        <w:tc>
          <w:tcPr>
            <w:tcBorders>
              <w:top w:color="000000" w:space="0" w:sz="4" w:val="single"/>
              <w:bottom w:color="ffffff" w:space="0" w:sz="4" w:val="single"/>
              <w:right w:color="000000" w:space="0" w:sz="4" w:val="single"/>
            </w:tcBorders>
            <w:vAlign w:val="center"/>
          </w:tcPr>
          <w:p w:rsidR="00000000" w:rsidDel="00000000" w:rsidP="00000000" w:rsidRDefault="00000000" w:rsidRPr="00000000" w14:paraId="0000004A">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A</w:t>
            </w:r>
          </w:p>
        </w:tc>
        <w:tc>
          <w:tcPr>
            <w:tcBorders>
              <w:left w:color="000000" w:space="0" w:sz="4" w:val="single"/>
            </w:tcBorders>
            <w:vAlign w:val="center"/>
          </w:tcPr>
          <w:p w:rsidR="00000000" w:rsidDel="00000000" w:rsidP="00000000" w:rsidRDefault="00000000" w:rsidRPr="00000000" w14:paraId="0000004B">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Er is een plan vanuit het bestuur van IHUB opgezet om de NPO gelden te monitoren. Het gaat hierom het uitgeven van de baten van de NPO gelden. Het is de bedoeling dat het geld uit wordt gegeven ter behoeve van de kinderen. De schoolleider deelt met de MR het overzicht van de NPO financiën.  </w:t>
            </w:r>
          </w:p>
          <w:p w:rsidR="00000000" w:rsidDel="00000000" w:rsidP="00000000" w:rsidRDefault="00000000" w:rsidRPr="00000000" w14:paraId="0000004C">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Elma van T’Hof, schilderles (workshops of structureel binnen de school) </w:t>
            </w:r>
          </w:p>
          <w:p w:rsidR="00000000" w:rsidDel="00000000" w:rsidP="00000000" w:rsidRDefault="00000000" w:rsidRPr="00000000" w14:paraId="0000004D">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Blijf Cool/Rots en water voor de gehele school? </w:t>
            </w:r>
            <w:r w:rsidDel="00000000" w:rsidR="00000000" w:rsidRPr="00000000">
              <w:rPr>
                <w:rtl w:val="0"/>
              </w:rPr>
            </w:r>
          </w:p>
        </w:tc>
      </w:tr>
      <w:tr>
        <w:trPr>
          <w:cantSplit w:val="0"/>
          <w:trHeight w:val="222" w:hRule="atLeast"/>
          <w:tblHeader w:val="0"/>
        </w:trPr>
        <w:tc>
          <w:tcPr/>
          <w:p w:rsidR="00000000" w:rsidDel="00000000" w:rsidP="00000000" w:rsidRDefault="00000000" w:rsidRPr="00000000" w14:paraId="0000004E">
            <w:pPr>
              <w:pageBreakBefore w:val="0"/>
              <w:spacing w:line="240" w:lineRule="auto"/>
              <w:ind w:hanging="2"/>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4F">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B.</w:t>
            </w:r>
          </w:p>
        </w:tc>
        <w:tc>
          <w:tcPr>
            <w:vAlign w:val="center"/>
          </w:tcPr>
          <w:p w:rsidR="00000000" w:rsidDel="00000000" w:rsidP="00000000" w:rsidRDefault="00000000" w:rsidRPr="00000000" w14:paraId="00000050">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Zichtbaarheid MR</w:t>
            </w:r>
          </w:p>
        </w:tc>
        <w:tc>
          <w:tcPr>
            <w:vAlign w:val="center"/>
          </w:tcPr>
          <w:p w:rsidR="00000000" w:rsidDel="00000000" w:rsidP="00000000" w:rsidRDefault="00000000" w:rsidRPr="00000000" w14:paraId="00000051">
            <w:pPr>
              <w:pageBreakBefore w:val="0"/>
              <w:spacing w:line="240" w:lineRule="auto"/>
              <w:ind w:hanging="2"/>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52">
            <w:pPr>
              <w:pageBreakBefore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Leroy en Marieke</w:t>
            </w:r>
          </w:p>
        </w:tc>
        <w:tc>
          <w:tcPr>
            <w:tcBorders>
              <w:right w:color="000000" w:space="0" w:sz="4" w:val="single"/>
            </w:tcBorders>
            <w:vAlign w:val="center"/>
          </w:tcPr>
          <w:p w:rsidR="00000000" w:rsidDel="00000000" w:rsidP="00000000" w:rsidRDefault="00000000" w:rsidRPr="00000000" w14:paraId="00000053">
            <w:pPr>
              <w:pageBreakBefore w:val="0"/>
              <w:spacing w:line="240" w:lineRule="auto"/>
              <w:ind w:hanging="2"/>
              <w:rPr>
                <w:rFonts w:ascii="Calibri" w:cs="Calibri" w:eastAsia="Calibri" w:hAnsi="Calibri"/>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54">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Stukje Nieuwsbrief, Suus is gemaild om voor de eerste nieuwsbrief een stukje aan te leveren. Deadline 16 oktober voor de nieuwsbrief.  Naast de nieuwsbrief is er de behoefte om via Parro ook ouders te bereiken, dit zal even nagevraagd worden bij Corine. Met oog op eventuele nieuwe MR leden, wil de MR hun zichtbaarheid vergroten. Nieuwe leden dienen een open sollicitatie in te sturen bij de MR. </w:t>
            </w:r>
          </w:p>
        </w:tc>
      </w:tr>
      <w:tr>
        <w:trPr>
          <w:cantSplit w:val="0"/>
          <w:trHeight w:val="222" w:hRule="atLeast"/>
          <w:tblHeader w:val="0"/>
        </w:trPr>
        <w:tc>
          <w:tcPr/>
          <w:p w:rsidR="00000000" w:rsidDel="00000000" w:rsidP="00000000" w:rsidRDefault="00000000" w:rsidRPr="00000000" w14:paraId="00000055">
            <w:pPr>
              <w:pageBreakBefore w:val="0"/>
              <w:spacing w:line="240" w:lineRule="auto"/>
              <w:ind w:hanging="2"/>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56">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C.</w:t>
            </w:r>
          </w:p>
        </w:tc>
        <w:tc>
          <w:tcPr>
            <w:tcBorders>
              <w:top w:color="000000" w:space="0" w:sz="4" w:val="single"/>
              <w:bottom w:color="000000" w:space="0" w:sz="4" w:val="single"/>
            </w:tcBorders>
            <w:vAlign w:val="top"/>
          </w:tcPr>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Fonts w:ascii="Calibri" w:cs="Calibri" w:eastAsia="Calibri" w:hAnsi="Calibri"/>
                <w:rtl w:val="0"/>
              </w:rPr>
              <w:t xml:space="preserve">Vacature MR oudergeleding </w:t>
            </w:r>
          </w:p>
        </w:tc>
        <w:tc>
          <w:tcPr>
            <w:vAlign w:val="center"/>
          </w:tcPr>
          <w:p w:rsidR="00000000" w:rsidDel="00000000" w:rsidP="00000000" w:rsidRDefault="00000000" w:rsidRPr="00000000" w14:paraId="00000058">
            <w:pPr>
              <w:pageBreakBefore w:val="0"/>
              <w:spacing w:line="240" w:lineRule="auto"/>
              <w:ind w:hanging="2"/>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59">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Allemaal</w:t>
            </w:r>
          </w:p>
        </w:tc>
        <w:tc>
          <w:tcPr>
            <w:tcBorders>
              <w:right w:color="000000" w:space="0" w:sz="4" w:val="single"/>
            </w:tcBorders>
            <w:vAlign w:val="center"/>
          </w:tcPr>
          <w:p w:rsidR="00000000" w:rsidDel="00000000" w:rsidP="00000000" w:rsidRDefault="00000000" w:rsidRPr="00000000" w14:paraId="0000005A">
            <w:pPr>
              <w:pageBreakBefore w:val="0"/>
              <w:spacing w:line="240" w:lineRule="auto"/>
              <w:ind w:hanging="2"/>
              <w:rPr>
                <w:rFonts w:ascii="Calibri" w:cs="Calibri" w:eastAsia="Calibri" w:hAnsi="Calibri"/>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5B">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Voor de volgende vergadering zal er kenbaar moeten worden gemaakt dat er een vacature voor het nieuwe schooljaar open staat. Deze zal via verschillende kanalen worden gedeeld. </w:t>
            </w:r>
          </w:p>
        </w:tc>
      </w:tr>
      <w:tr>
        <w:trPr>
          <w:cantSplit w:val="0"/>
          <w:trHeight w:val="222" w:hRule="atLeast"/>
          <w:tblHeader w:val="0"/>
        </w:trPr>
        <w:tc>
          <w:tcPr/>
          <w:p w:rsidR="00000000" w:rsidDel="00000000" w:rsidP="00000000" w:rsidRDefault="00000000" w:rsidRPr="00000000" w14:paraId="0000005C">
            <w:pPr>
              <w:pageBreakBefore w:val="0"/>
              <w:spacing w:line="240" w:lineRule="auto"/>
              <w:ind w:hanging="2"/>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5D">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D.</w:t>
            </w:r>
          </w:p>
        </w:tc>
        <w:tc>
          <w:tcPr>
            <w:tcBorders>
              <w:top w:color="000000" w:space="0" w:sz="4" w:val="single"/>
              <w:bottom w:color="000000" w:space="0" w:sz="4" w:val="single"/>
            </w:tcBorders>
            <w:vAlign w:val="top"/>
          </w:tcPr>
          <w:p w:rsidR="00000000" w:rsidDel="00000000" w:rsidP="00000000" w:rsidRDefault="00000000" w:rsidRPr="00000000" w14:paraId="0000005E">
            <w:pPr>
              <w:widowControl w:val="0"/>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05F">
            <w:pPr>
              <w:pageBreakBefore w:val="0"/>
              <w:spacing w:line="240" w:lineRule="auto"/>
              <w:ind w:hanging="2"/>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60">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Allemaal</w:t>
            </w:r>
          </w:p>
        </w:tc>
        <w:tc>
          <w:tcPr>
            <w:tcBorders>
              <w:right w:color="000000" w:space="0" w:sz="4" w:val="single"/>
            </w:tcBorders>
            <w:vAlign w:val="center"/>
          </w:tcPr>
          <w:p w:rsidR="00000000" w:rsidDel="00000000" w:rsidP="00000000" w:rsidRDefault="00000000" w:rsidRPr="00000000" w14:paraId="00000061">
            <w:pPr>
              <w:pageBreakBefore w:val="0"/>
              <w:spacing w:line="240" w:lineRule="auto"/>
              <w:ind w:hanging="2"/>
              <w:rPr>
                <w:rFonts w:ascii="Calibri" w:cs="Calibri" w:eastAsia="Calibri" w:hAnsi="Calibri"/>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62">
            <w:pPr>
              <w:pageBreakBefore w:val="0"/>
              <w:spacing w:line="240" w:lineRule="auto"/>
              <w:ind w:hanging="2"/>
              <w:rPr>
                <w:rFonts w:ascii="Calibri" w:cs="Calibri" w:eastAsia="Calibri" w:hAnsi="Calibri"/>
              </w:rPr>
            </w:pPr>
            <w:r w:rsidDel="00000000" w:rsidR="00000000" w:rsidRPr="00000000">
              <w:rPr>
                <w:rtl w:val="0"/>
              </w:rPr>
            </w:r>
          </w:p>
        </w:tc>
      </w:tr>
      <w:tr>
        <w:trPr>
          <w:cantSplit w:val="0"/>
          <w:trHeight w:val="222" w:hRule="atLeast"/>
          <w:tblHeader w:val="0"/>
        </w:trPr>
        <w:tc>
          <w:tcPr/>
          <w:p w:rsidR="00000000" w:rsidDel="00000000" w:rsidP="00000000" w:rsidRDefault="00000000" w:rsidRPr="00000000" w14:paraId="00000063">
            <w:pPr>
              <w:pageBreakBefore w:val="0"/>
              <w:spacing w:line="240" w:lineRule="auto"/>
              <w:ind w:hanging="2"/>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64">
            <w:pPr>
              <w:pageBreakBefore w:val="0"/>
              <w:spacing w:line="240"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w:t>
            </w:r>
          </w:p>
        </w:tc>
        <w:tc>
          <w:tcPr>
            <w:tcBorders>
              <w:top w:color="000000" w:space="0" w:sz="4" w:val="single"/>
              <w:bottom w:color="000000" w:space="0" w:sz="4" w:val="single"/>
            </w:tcBorders>
            <w:vAlign w:val="top"/>
          </w:tcPr>
          <w:p w:rsidR="00000000" w:rsidDel="00000000" w:rsidP="00000000" w:rsidRDefault="00000000" w:rsidRPr="00000000" w14:paraId="00000065">
            <w:pPr>
              <w:widowControl w:val="0"/>
              <w:rPr>
                <w:rFonts w:ascii="Calibri" w:cs="Calibri" w:eastAsia="Calibri" w:hAnsi="Calibri"/>
                <w:color w:val="191900"/>
                <w:sz w:val="20"/>
                <w:szCs w:val="20"/>
              </w:rPr>
            </w:pPr>
            <w:r w:rsidDel="00000000" w:rsidR="00000000" w:rsidRPr="00000000">
              <w:rPr>
                <w:rtl w:val="0"/>
              </w:rPr>
            </w:r>
          </w:p>
        </w:tc>
        <w:tc>
          <w:tcPr>
            <w:vAlign w:val="center"/>
          </w:tcPr>
          <w:p w:rsidR="00000000" w:rsidDel="00000000" w:rsidP="00000000" w:rsidRDefault="00000000" w:rsidRPr="00000000" w14:paraId="00000066">
            <w:pPr>
              <w:pageBreakBefore w:val="0"/>
              <w:spacing w:line="240" w:lineRule="auto"/>
              <w:ind w:hanging="2"/>
              <w:jc w:val="cente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067">
            <w:pPr>
              <w:pageBreakBefore w:val="0"/>
              <w:spacing w:line="240"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Allemaal</w:t>
            </w:r>
          </w:p>
        </w:tc>
        <w:tc>
          <w:tcPr>
            <w:tcBorders>
              <w:right w:color="000000" w:space="0" w:sz="4" w:val="single"/>
            </w:tcBorders>
            <w:vAlign w:val="center"/>
          </w:tcPr>
          <w:p w:rsidR="00000000" w:rsidDel="00000000" w:rsidP="00000000" w:rsidRDefault="00000000" w:rsidRPr="00000000" w14:paraId="00000068">
            <w:pPr>
              <w:pageBreakBefore w:val="0"/>
              <w:spacing w:line="240" w:lineRule="auto"/>
              <w:ind w:hanging="2"/>
              <w:rPr>
                <w:rFonts w:ascii="Calibri" w:cs="Calibri" w:eastAsia="Calibri" w:hAnsi="Calibri"/>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69">
            <w:pPr>
              <w:pageBreakBefore w:val="0"/>
              <w:spacing w:line="240" w:lineRule="auto"/>
              <w:ind w:hanging="2"/>
              <w:rPr>
                <w:rFonts w:ascii="Calibri" w:cs="Calibri" w:eastAsia="Calibri" w:hAnsi="Calibri"/>
              </w:rPr>
            </w:pPr>
            <w:r w:rsidDel="00000000" w:rsidR="00000000" w:rsidRPr="00000000">
              <w:rPr>
                <w:rtl w:val="0"/>
              </w:rPr>
            </w:r>
          </w:p>
        </w:tc>
      </w:tr>
      <w:tr>
        <w:trPr>
          <w:cantSplit w:val="0"/>
          <w:trHeight w:val="220" w:hRule="atLeast"/>
          <w:tblHeader w:val="0"/>
        </w:trPr>
        <w:tc>
          <w:tcPr>
            <w:gridSpan w:val="7"/>
            <w:tcBorders>
              <w:top w:color="000000" w:space="0" w:sz="18" w:val="single"/>
              <w:bottom w:color="000000" w:space="0" w:sz="18" w:val="single"/>
            </w:tcBorders>
            <w:shd w:fill="bfbfbf" w:val="clear"/>
          </w:tcPr>
          <w:p w:rsidR="00000000" w:rsidDel="00000000" w:rsidP="00000000" w:rsidRDefault="00000000" w:rsidRPr="00000000" w14:paraId="0000006A">
            <w:pPr>
              <w:pageBreakBefore w:val="0"/>
              <w:spacing w:line="240" w:lineRule="auto"/>
              <w:ind w:hanging="2"/>
              <w:jc w:val="center"/>
              <w:rPr>
                <w:rFonts w:ascii="Calibri" w:cs="Calibri" w:eastAsia="Calibri" w:hAnsi="Calibri"/>
              </w:rPr>
            </w:pPr>
            <w:r w:rsidDel="00000000" w:rsidR="00000000" w:rsidRPr="00000000">
              <w:rPr>
                <w:rFonts w:ascii="Calibri" w:cs="Calibri" w:eastAsia="Calibri" w:hAnsi="Calibri"/>
                <w:b w:val="1"/>
                <w:rtl w:val="0"/>
              </w:rPr>
              <w:t xml:space="preserve">4. Agendapunten</w:t>
            </w:r>
            <w:r w:rsidDel="00000000" w:rsidR="00000000" w:rsidRPr="00000000">
              <w:rPr>
                <w:rtl w:val="0"/>
              </w:rPr>
            </w:r>
          </w:p>
        </w:tc>
      </w:tr>
      <w:tr>
        <w:trPr>
          <w:cantSplit w:val="0"/>
          <w:trHeight w:val="220" w:hRule="atLeast"/>
          <w:tblHeader w:val="0"/>
        </w:trPr>
        <w:tc>
          <w:tcPr>
            <w:vMerge w:val="restart"/>
            <w:tcBorders>
              <w:top w:color="000000" w:space="0" w:sz="24" w:val="single"/>
              <w:bottom w:color="000000" w:space="0" w:sz="24" w:val="single"/>
            </w:tcBorders>
          </w:tcPr>
          <w:p w:rsidR="00000000" w:rsidDel="00000000" w:rsidP="00000000" w:rsidRDefault="00000000" w:rsidRPr="00000000" w14:paraId="00000071">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 </w:t>
            </w:r>
          </w:p>
        </w:tc>
        <w:tc>
          <w:tcPr/>
          <w:p w:rsidR="00000000" w:rsidDel="00000000" w:rsidP="00000000" w:rsidRDefault="00000000" w:rsidRPr="00000000" w14:paraId="00000072">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A.</w:t>
            </w:r>
          </w:p>
        </w:tc>
        <w:tc>
          <w:tcPr>
            <w:tcBorders>
              <w:top w:color="000000" w:space="0" w:sz="4" w:val="single"/>
            </w:tcBorders>
            <w:vAlign w:val="center"/>
          </w:tcPr>
          <w:p w:rsidR="00000000" w:rsidDel="00000000" w:rsidP="00000000" w:rsidRDefault="00000000" w:rsidRPr="00000000" w14:paraId="00000073">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Opstellen Jaarplan MR- Gelinckschool Oostvoorne </w:t>
            </w:r>
          </w:p>
        </w:tc>
        <w:tc>
          <w:tcPr>
            <w:tcBorders>
              <w:top w:color="000000" w:space="0" w:sz="4" w:val="single"/>
            </w:tcBorders>
            <w:vAlign w:val="center"/>
          </w:tcPr>
          <w:p w:rsidR="00000000" w:rsidDel="00000000" w:rsidP="00000000" w:rsidRDefault="00000000" w:rsidRPr="00000000" w14:paraId="00000074">
            <w:pPr>
              <w:pageBreakBefore w:val="0"/>
              <w:spacing w:line="240" w:lineRule="auto"/>
              <w:ind w:hanging="2"/>
              <w:jc w:val="center"/>
              <w:rPr>
                <w:rFonts w:ascii="Calibri" w:cs="Calibri" w:eastAsia="Calibri" w:hAnsi="Calibri"/>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75">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Vanuit school</w:t>
            </w:r>
          </w:p>
        </w:tc>
        <w:tc>
          <w:tcPr>
            <w:tcBorders>
              <w:top w:color="000000" w:space="0" w:sz="4" w:val="single"/>
              <w:right w:color="000000" w:space="0" w:sz="4" w:val="single"/>
            </w:tcBorders>
            <w:vAlign w:val="center"/>
          </w:tcPr>
          <w:p w:rsidR="00000000" w:rsidDel="00000000" w:rsidP="00000000" w:rsidRDefault="00000000" w:rsidRPr="00000000" w14:paraId="00000076">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x</w:t>
            </w:r>
          </w:p>
        </w:tc>
        <w:tc>
          <w:tcPr>
            <w:tcBorders>
              <w:top w:color="000000" w:space="0" w:sz="4" w:val="single"/>
              <w:left w:color="000000" w:space="0" w:sz="4" w:val="single"/>
            </w:tcBorders>
            <w:vAlign w:val="center"/>
          </w:tcPr>
          <w:p w:rsidR="00000000" w:rsidDel="00000000" w:rsidP="00000000" w:rsidRDefault="00000000" w:rsidRPr="00000000" w14:paraId="00000077">
            <w:pPr>
              <w:pageBreakBefore w:val="0"/>
              <w:spacing w:line="240" w:lineRule="auto"/>
              <w:ind w:hanging="2"/>
              <w:rPr>
                <w:rFonts w:ascii="Calibri" w:cs="Calibri" w:eastAsia="Calibri" w:hAnsi="Calibri"/>
                <w:color w:val="191900"/>
              </w:rPr>
            </w:pPr>
            <w:r w:rsidDel="00000000" w:rsidR="00000000" w:rsidRPr="00000000">
              <w:rPr>
                <w:rFonts w:ascii="Calibri" w:cs="Calibri" w:eastAsia="Calibri" w:hAnsi="Calibri"/>
                <w:color w:val="191900"/>
                <w:rtl w:val="0"/>
              </w:rPr>
              <w:t xml:space="preserve">Het jaarplan is aangevuld (zie activiteitenplan), deze worden tussen de vergadering door indien nodig aangepast. </w:t>
            </w:r>
          </w:p>
        </w:tc>
      </w:tr>
      <w:tr>
        <w:trPr>
          <w:cantSplit w:val="0"/>
          <w:trHeight w:val="220" w:hRule="atLeast"/>
          <w:tblHeader w:val="0"/>
        </w:trPr>
        <w:tc>
          <w:tcPr>
            <w:vMerge w:val="continue"/>
            <w:tcBorders>
              <w:top w:color="000000" w:space="0" w:sz="24" w:val="single"/>
            </w:tcBorders>
          </w:tcPr>
          <w:p w:rsidR="00000000" w:rsidDel="00000000" w:rsidP="00000000" w:rsidRDefault="00000000" w:rsidRPr="00000000" w14:paraId="00000078">
            <w:pPr>
              <w:pageBreakBefore w:val="0"/>
              <w:widowControl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079">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B.</w:t>
            </w:r>
          </w:p>
        </w:tc>
        <w:tc>
          <w:tcPr>
            <w:tcBorders>
              <w:top w:color="000000" w:space="0" w:sz="4" w:val="single"/>
            </w:tcBorders>
            <w:vAlign w:val="center"/>
          </w:tcPr>
          <w:p w:rsidR="00000000" w:rsidDel="00000000" w:rsidP="00000000" w:rsidRDefault="00000000" w:rsidRPr="00000000" w14:paraId="0000007A">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Concept Jaarverslag aanleveren </w:t>
            </w:r>
          </w:p>
        </w:tc>
        <w:tc>
          <w:tcPr>
            <w:tcBorders>
              <w:top w:color="000000" w:space="0" w:sz="4" w:val="single"/>
            </w:tcBorders>
            <w:vAlign w:val="center"/>
          </w:tcPr>
          <w:p w:rsidR="00000000" w:rsidDel="00000000" w:rsidP="00000000" w:rsidRDefault="00000000" w:rsidRPr="00000000" w14:paraId="0000007B">
            <w:pPr>
              <w:pageBreakBefore w:val="0"/>
              <w:spacing w:line="240" w:lineRule="auto"/>
              <w:ind w:hanging="2"/>
              <w:jc w:val="center"/>
              <w:rPr>
                <w:rFonts w:ascii="Calibri" w:cs="Calibri" w:eastAsia="Calibri" w:hAnsi="Calibri"/>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7C">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Vanuit school</w:t>
            </w:r>
          </w:p>
        </w:tc>
        <w:tc>
          <w:tcPr>
            <w:tcBorders>
              <w:top w:color="000000" w:space="0" w:sz="4" w:val="single"/>
              <w:right w:color="000000" w:space="0" w:sz="4" w:val="single"/>
            </w:tcBorders>
            <w:vAlign w:val="center"/>
          </w:tcPr>
          <w:p w:rsidR="00000000" w:rsidDel="00000000" w:rsidP="00000000" w:rsidRDefault="00000000" w:rsidRPr="00000000" w14:paraId="0000007D">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x</w:t>
            </w:r>
          </w:p>
        </w:tc>
        <w:tc>
          <w:tcPr>
            <w:tcBorders>
              <w:top w:color="000000" w:space="0" w:sz="4" w:val="single"/>
              <w:left w:color="000000" w:space="0" w:sz="4" w:val="single"/>
            </w:tcBorders>
            <w:vAlign w:val="center"/>
          </w:tcPr>
          <w:p w:rsidR="00000000" w:rsidDel="00000000" w:rsidP="00000000" w:rsidRDefault="00000000" w:rsidRPr="00000000" w14:paraId="0000007E">
            <w:pPr>
              <w:pageBreakBefore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Carola gaat aan de slag met het jaarverslag, er zal inhoudelijke input worden aangeleverd. Carola zal in de week van de 12e september een concept aanleveren. </w:t>
            </w:r>
          </w:p>
          <w:p w:rsidR="00000000" w:rsidDel="00000000" w:rsidP="00000000" w:rsidRDefault="00000000" w:rsidRPr="00000000" w14:paraId="0000007F">
            <w:pPr>
              <w:pageBreakBefore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0">
            <w:pPr>
              <w:pageBreakBefore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Input: Wanneer zijn de vergaderingen geweest? Wat hebben we besloten? Denk aan het plaatsen van de notulen op de website van de Gelinckschool.  Schoolvakanties, </w:t>
            </w:r>
          </w:p>
        </w:tc>
      </w:tr>
      <w:tr>
        <w:trPr>
          <w:cantSplit w:val="0"/>
          <w:trHeight w:val="220" w:hRule="atLeast"/>
          <w:tblHeader w:val="0"/>
        </w:trPr>
        <w:tc>
          <w:tcPr>
            <w:vMerge w:val="continue"/>
            <w:tcBorders>
              <w:top w:color="000000" w:space="0" w:sz="24" w:val="single"/>
            </w:tcBorders>
          </w:tcPr>
          <w:p w:rsidR="00000000" w:rsidDel="00000000" w:rsidP="00000000" w:rsidRDefault="00000000" w:rsidRPr="00000000" w14:paraId="00000081">
            <w:pPr>
              <w:pageBreakBefore w:val="0"/>
              <w:widowControl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082">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C.</w:t>
            </w:r>
          </w:p>
          <w:p w:rsidR="00000000" w:rsidDel="00000000" w:rsidP="00000000" w:rsidRDefault="00000000" w:rsidRPr="00000000" w14:paraId="00000083">
            <w:pPr>
              <w:pageBreakBefore w:val="0"/>
              <w:spacing w:line="240" w:lineRule="auto"/>
              <w:ind w:hanging="2"/>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4">
            <w:pPr>
              <w:pageBreakBefore w:val="0"/>
              <w:spacing w:line="240" w:lineRule="auto"/>
              <w:ind w:hanging="2"/>
              <w:rPr>
                <w:rFonts w:ascii="Calibri" w:cs="Calibri" w:eastAsia="Calibri" w:hAnsi="Calibri"/>
                <w:color w:val="191900"/>
              </w:rPr>
            </w:pP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color w:val="191900"/>
                <w:rtl w:val="0"/>
              </w:rPr>
              <w:t xml:space="preserve">Taakverdeling binnen de MR</w:t>
            </w:r>
          </w:p>
        </w:tc>
        <w:tc>
          <w:tcPr>
            <w:tcBorders>
              <w:top w:color="000000" w:space="0" w:sz="4" w:val="single"/>
              <w:bottom w:color="000000" w:space="0" w:sz="4" w:val="single"/>
            </w:tcBorders>
            <w:vAlign w:val="center"/>
          </w:tcPr>
          <w:p w:rsidR="00000000" w:rsidDel="00000000" w:rsidP="00000000" w:rsidRDefault="00000000" w:rsidRPr="00000000" w14:paraId="00000085">
            <w:pPr>
              <w:pageBreakBefore w:val="0"/>
              <w:spacing w:line="240" w:lineRule="auto"/>
              <w:ind w:hanging="2"/>
              <w:jc w:val="center"/>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6">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Vanuit school</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87">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x</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8">
            <w:pPr>
              <w:pageBreakBefore w:val="0"/>
              <w:spacing w:line="240" w:lineRule="auto"/>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De verdeling wordt als prettig ervaren, deze blijft gehandhaafd. </w:t>
            </w:r>
          </w:p>
        </w:tc>
      </w:tr>
      <w:tr>
        <w:trPr>
          <w:cantSplit w:val="0"/>
          <w:trHeight w:val="220" w:hRule="atLeast"/>
          <w:tblHeader w:val="0"/>
        </w:trPr>
        <w:tc>
          <w:tcPr/>
          <w:p w:rsidR="00000000" w:rsidDel="00000000" w:rsidP="00000000" w:rsidRDefault="00000000" w:rsidRPr="00000000" w14:paraId="00000089">
            <w:pPr>
              <w:pageBreakBefore w:val="0"/>
              <w:spacing w:line="240" w:lineRule="auto"/>
              <w:ind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8A">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D</w:t>
            </w:r>
          </w:p>
        </w:tc>
        <w:tc>
          <w:tcPr>
            <w:tcBorders>
              <w:top w:color="000000" w:space="0" w:sz="4" w:val="single"/>
              <w:bottom w:color="000000" w:space="0" w:sz="4" w:val="single"/>
            </w:tcBorders>
          </w:tcPr>
          <w:p w:rsidR="00000000" w:rsidDel="00000000" w:rsidP="00000000" w:rsidRDefault="00000000" w:rsidRPr="00000000" w14:paraId="0000008B">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Behoefte aan scholing inventariseren </w:t>
            </w:r>
          </w:p>
        </w:tc>
        <w:tc>
          <w:tcPr>
            <w:tcBorders>
              <w:top w:color="000000" w:space="0" w:sz="4" w:val="single"/>
              <w:bottom w:color="000000" w:space="0" w:sz="4" w:val="single"/>
            </w:tcBorders>
            <w:vAlign w:val="center"/>
          </w:tcPr>
          <w:p w:rsidR="00000000" w:rsidDel="00000000" w:rsidP="00000000" w:rsidRDefault="00000000" w:rsidRPr="00000000" w14:paraId="0000008C">
            <w:pPr>
              <w:pageBreakBefore w:val="0"/>
              <w:spacing w:line="240" w:lineRule="auto"/>
              <w:ind w:hanging="2"/>
              <w:jc w:val="center"/>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D">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Vanuit school</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8E">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x</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F">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E-wise is voor aankomend schooljaar nog van toepassing.</w:t>
            </w:r>
          </w:p>
          <w:p w:rsidR="00000000" w:rsidDel="00000000" w:rsidP="00000000" w:rsidRDefault="00000000" w:rsidRPr="00000000" w14:paraId="00000090">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Er komt volgend schooljaar  een cursus voor zakelijk schrijven. Personeel kan zich hiervoor opgeven. Bepaalde e-wise modules zullen worden aangepast aan de behoefte en kennisniveau. </w:t>
            </w:r>
          </w:p>
          <w:p w:rsidR="00000000" w:rsidDel="00000000" w:rsidP="00000000" w:rsidRDefault="00000000" w:rsidRPr="00000000" w14:paraId="00000091">
            <w:pPr>
              <w:pageBreakBefore w:val="0"/>
              <w:spacing w:line="240" w:lineRule="auto"/>
              <w:ind w:hanging="2"/>
              <w:rPr>
                <w:rFonts w:ascii="Calibri" w:cs="Calibri" w:eastAsia="Calibri" w:hAnsi="Calibri"/>
                <w:color w:val="191900"/>
              </w:rPr>
            </w:pPr>
            <w:r w:rsidDel="00000000" w:rsidR="00000000" w:rsidRPr="00000000">
              <w:rPr>
                <w:rFonts w:ascii="Calibri" w:cs="Calibri" w:eastAsia="Calibri" w:hAnsi="Calibri"/>
                <w:color w:val="191900"/>
                <w:rtl w:val="0"/>
              </w:rPr>
              <w:t xml:space="preserve">Het team kan zich opgeven voor een cursus “Executieve functies”, inmiddels hebben twee leerkrachten zich hiervoor aangemeld.</w:t>
            </w:r>
          </w:p>
          <w:p w:rsidR="00000000" w:rsidDel="00000000" w:rsidP="00000000" w:rsidRDefault="00000000" w:rsidRPr="00000000" w14:paraId="00000092">
            <w:pPr>
              <w:pageBreakBefore w:val="0"/>
              <w:spacing w:line="240" w:lineRule="auto"/>
              <w:ind w:hanging="2"/>
              <w:rPr>
                <w:rFonts w:ascii="Calibri" w:cs="Calibri" w:eastAsia="Calibri" w:hAnsi="Calibri"/>
                <w:color w:val="191900"/>
              </w:rPr>
            </w:pPr>
            <w:r w:rsidDel="00000000" w:rsidR="00000000" w:rsidRPr="00000000">
              <w:rPr>
                <w:rFonts w:ascii="Calibri" w:cs="Calibri" w:eastAsia="Calibri" w:hAnsi="Calibri"/>
                <w:color w:val="191900"/>
                <w:rtl w:val="0"/>
              </w:rPr>
              <w:t xml:space="preserve">Vanuit de MR is behoefte aan verdieping zowel MR op groepsniveau als individueel niveau. </w:t>
            </w:r>
          </w:p>
        </w:tc>
      </w:tr>
      <w:tr>
        <w:trPr>
          <w:cantSplit w:val="0"/>
          <w:trHeight w:val="220" w:hRule="atLeast"/>
          <w:tblHeader w:val="0"/>
        </w:trPr>
        <w:tc>
          <w:tcPr/>
          <w:p w:rsidR="00000000" w:rsidDel="00000000" w:rsidP="00000000" w:rsidRDefault="00000000" w:rsidRPr="00000000" w14:paraId="00000093">
            <w:pPr>
              <w:pageBreakBefore w:val="0"/>
              <w:spacing w:line="240" w:lineRule="auto"/>
              <w:ind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94">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E</w:t>
            </w:r>
          </w:p>
        </w:tc>
        <w:tc>
          <w:tcPr>
            <w:tcBorders>
              <w:top w:color="000000" w:space="0" w:sz="4" w:val="single"/>
              <w:bottom w:color="000000" w:space="0" w:sz="4" w:val="single"/>
            </w:tcBorders>
          </w:tcPr>
          <w:p w:rsidR="00000000" w:rsidDel="00000000" w:rsidP="00000000" w:rsidRDefault="00000000" w:rsidRPr="00000000" w14:paraId="00000095">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Notulen Leerlingenraad</w:t>
            </w:r>
          </w:p>
        </w:tc>
        <w:tc>
          <w:tcPr>
            <w:tcBorders>
              <w:top w:color="000000" w:space="0" w:sz="4" w:val="single"/>
              <w:bottom w:color="000000" w:space="0" w:sz="4" w:val="single"/>
            </w:tcBorders>
            <w:vAlign w:val="center"/>
          </w:tcPr>
          <w:p w:rsidR="00000000" w:rsidDel="00000000" w:rsidP="00000000" w:rsidRDefault="00000000" w:rsidRPr="00000000" w14:paraId="00000096">
            <w:pPr>
              <w:pageBreakBefore w:val="0"/>
              <w:spacing w:line="240" w:lineRule="auto"/>
              <w:ind w:hanging="2"/>
              <w:jc w:val="center"/>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7">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Vanuit school</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98">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x</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99">
            <w:pPr>
              <w:pageBreakBefore w:val="0"/>
              <w:spacing w:line="240" w:lineRule="auto"/>
              <w:ind w:hanging="2"/>
              <w:rPr>
                <w:rFonts w:ascii="Calibri" w:cs="Calibri" w:eastAsia="Calibri" w:hAnsi="Calibri"/>
                <w:color w:val="191900"/>
              </w:rPr>
            </w:pPr>
            <w:r w:rsidDel="00000000" w:rsidR="00000000" w:rsidRPr="00000000">
              <w:rPr>
                <w:rFonts w:ascii="Calibri" w:cs="Calibri" w:eastAsia="Calibri" w:hAnsi="Calibri"/>
                <w:color w:val="191900"/>
                <w:rtl w:val="0"/>
              </w:rPr>
              <w:t xml:space="preserve">Alyssia van Herwaarden en Samantha Kunz zijn bezig met het opzetten van de leerlingenraad. De notulen zullen volgen. </w:t>
            </w:r>
          </w:p>
        </w:tc>
      </w:tr>
      <w:tr>
        <w:trPr>
          <w:cantSplit w:val="0"/>
          <w:trHeight w:val="220" w:hRule="atLeast"/>
          <w:tblHeader w:val="0"/>
        </w:trPr>
        <w:tc>
          <w:tcPr/>
          <w:p w:rsidR="00000000" w:rsidDel="00000000" w:rsidP="00000000" w:rsidRDefault="00000000" w:rsidRPr="00000000" w14:paraId="0000009A">
            <w:pPr>
              <w:pageBreakBefore w:val="0"/>
              <w:spacing w:line="240" w:lineRule="auto"/>
              <w:ind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9B">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F</w:t>
            </w:r>
          </w:p>
        </w:tc>
        <w:tc>
          <w:tcPr>
            <w:tcBorders>
              <w:top w:color="000000" w:space="0" w:sz="4" w:val="single"/>
              <w:bottom w:color="000000" w:space="0" w:sz="4" w:val="single"/>
            </w:tcBorders>
          </w:tcPr>
          <w:p w:rsidR="00000000" w:rsidDel="00000000" w:rsidP="00000000" w:rsidRDefault="00000000" w:rsidRPr="00000000" w14:paraId="0000009C">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Corona </w:t>
            </w:r>
          </w:p>
        </w:tc>
        <w:tc>
          <w:tcPr>
            <w:tcBorders>
              <w:top w:color="000000" w:space="0" w:sz="4" w:val="single"/>
              <w:bottom w:color="000000" w:space="0" w:sz="4" w:val="single"/>
            </w:tcBorders>
            <w:vAlign w:val="center"/>
          </w:tcPr>
          <w:p w:rsidR="00000000" w:rsidDel="00000000" w:rsidP="00000000" w:rsidRDefault="00000000" w:rsidRPr="00000000" w14:paraId="0000009D">
            <w:pPr>
              <w:pageBreakBefore w:val="0"/>
              <w:spacing w:line="240" w:lineRule="auto"/>
              <w:ind w:hanging="2"/>
              <w:jc w:val="center"/>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E">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Vanuit school</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9F">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x</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A0">
            <w:pPr>
              <w:pageBreakBefore w:val="0"/>
              <w:numPr>
                <w:ilvl w:val="0"/>
                <w:numId w:val="1"/>
              </w:numPr>
              <w:spacing w:line="240" w:lineRule="auto"/>
              <w:ind w:left="720" w:hanging="360"/>
              <w:rPr>
                <w:rFonts w:ascii="Calibri" w:cs="Calibri" w:eastAsia="Calibri" w:hAnsi="Calibri"/>
                <w:color w:val="191900"/>
                <w:u w:val="none"/>
              </w:rPr>
            </w:pPr>
            <w:r w:rsidDel="00000000" w:rsidR="00000000" w:rsidRPr="00000000">
              <w:rPr>
                <w:rFonts w:ascii="Calibri" w:cs="Calibri" w:eastAsia="Calibri" w:hAnsi="Calibri"/>
                <w:color w:val="191900"/>
                <w:rtl w:val="0"/>
              </w:rPr>
              <w:t xml:space="preserve"> </w:t>
            </w:r>
          </w:p>
        </w:tc>
      </w:tr>
      <w:tr>
        <w:trPr>
          <w:cantSplit w:val="0"/>
          <w:trHeight w:val="220" w:hRule="atLeast"/>
          <w:tblHeader w:val="0"/>
        </w:trPr>
        <w:tc>
          <w:tcPr/>
          <w:p w:rsidR="00000000" w:rsidDel="00000000" w:rsidP="00000000" w:rsidRDefault="00000000" w:rsidRPr="00000000" w14:paraId="000000A1">
            <w:pPr>
              <w:pageBreakBefore w:val="0"/>
              <w:spacing w:line="240" w:lineRule="auto"/>
              <w:ind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A2">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G</w:t>
            </w:r>
          </w:p>
        </w:tc>
        <w:tc>
          <w:tcPr>
            <w:tcBorders>
              <w:top w:color="000000" w:space="0" w:sz="4" w:val="single"/>
              <w:bottom w:color="000000" w:space="0" w:sz="4" w:val="single"/>
            </w:tcBorders>
          </w:tcPr>
          <w:p w:rsidR="00000000" w:rsidDel="00000000" w:rsidP="00000000" w:rsidRDefault="00000000" w:rsidRPr="00000000" w14:paraId="000000A3">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Rondvraag </w:t>
            </w:r>
          </w:p>
        </w:tc>
        <w:tc>
          <w:tcPr>
            <w:tcBorders>
              <w:top w:color="000000" w:space="0" w:sz="4" w:val="single"/>
              <w:bottom w:color="000000" w:space="0" w:sz="4" w:val="single"/>
            </w:tcBorders>
            <w:vAlign w:val="center"/>
          </w:tcPr>
          <w:p w:rsidR="00000000" w:rsidDel="00000000" w:rsidP="00000000" w:rsidRDefault="00000000" w:rsidRPr="00000000" w14:paraId="000000A4">
            <w:pPr>
              <w:pageBreakBefore w:val="0"/>
              <w:spacing w:line="240" w:lineRule="auto"/>
              <w:ind w:hanging="2"/>
              <w:jc w:val="center"/>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A5">
            <w:pPr>
              <w:pageBreakBefore w:val="0"/>
              <w:spacing w:line="240" w:lineRule="auto"/>
              <w:ind w:hanging="2"/>
              <w:rPr>
                <w:rFonts w:ascii="Calibri" w:cs="Calibri" w:eastAsia="Calibri" w:hAnsi="Calibri"/>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A6">
            <w:pPr>
              <w:pageBreakBefore w:val="0"/>
              <w:spacing w:line="240" w:lineRule="auto"/>
              <w:ind w:hanging="2"/>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A7">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Ouderbetrokkenheid: Koffieochtend organiseren op school (Tip, Agnes) </w:t>
            </w:r>
          </w:p>
        </w:tc>
      </w:tr>
      <w:tr>
        <w:trPr>
          <w:cantSplit w:val="0"/>
          <w:trHeight w:val="220" w:hRule="atLeast"/>
          <w:tblHeader w:val="0"/>
        </w:trPr>
        <w:tc>
          <w:tcPr/>
          <w:p w:rsidR="00000000" w:rsidDel="00000000" w:rsidP="00000000" w:rsidRDefault="00000000" w:rsidRPr="00000000" w14:paraId="000000A8">
            <w:pPr>
              <w:pageBreakBefore w:val="0"/>
              <w:spacing w:line="240" w:lineRule="auto"/>
              <w:ind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A9">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H</w:t>
            </w:r>
          </w:p>
        </w:tc>
        <w:tc>
          <w:tcPr>
            <w:tcBorders>
              <w:top w:color="000000" w:space="0" w:sz="4" w:val="single"/>
              <w:bottom w:color="000000" w:space="0" w:sz="4" w:val="single"/>
            </w:tcBorders>
          </w:tcPr>
          <w:p w:rsidR="00000000" w:rsidDel="00000000" w:rsidP="00000000" w:rsidRDefault="00000000" w:rsidRPr="00000000" w14:paraId="000000AA">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Datum volgende vergadering</w:t>
            </w:r>
          </w:p>
        </w:tc>
        <w:tc>
          <w:tcPr>
            <w:tcBorders>
              <w:top w:color="000000" w:space="0" w:sz="4" w:val="single"/>
              <w:bottom w:color="000000" w:space="0" w:sz="4" w:val="single"/>
            </w:tcBorders>
            <w:vAlign w:val="center"/>
          </w:tcPr>
          <w:p w:rsidR="00000000" w:rsidDel="00000000" w:rsidP="00000000" w:rsidRDefault="00000000" w:rsidRPr="00000000" w14:paraId="000000AB">
            <w:pPr>
              <w:pageBreakBefore w:val="0"/>
              <w:spacing w:line="240" w:lineRule="auto"/>
              <w:ind w:hanging="2"/>
              <w:jc w:val="center"/>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AC">
            <w:pPr>
              <w:pageBreakBefore w:val="0"/>
              <w:spacing w:line="240" w:lineRule="auto"/>
              <w:ind w:hanging="2"/>
              <w:rPr>
                <w:rFonts w:ascii="Calibri" w:cs="Calibri" w:eastAsia="Calibri" w:hAnsi="Calibri"/>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AD">
            <w:pPr>
              <w:pageBreakBefore w:val="0"/>
              <w:spacing w:line="240" w:lineRule="auto"/>
              <w:ind w:hanging="2"/>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AE">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Datum: 12 - 10 -2022 start 14:45 </w:t>
            </w:r>
          </w:p>
        </w:tc>
      </w:tr>
      <w:tr>
        <w:trPr>
          <w:cantSplit w:val="0"/>
          <w:trHeight w:val="220" w:hRule="atLeast"/>
          <w:tblHeader w:val="0"/>
        </w:trPr>
        <w:tc>
          <w:tcPr/>
          <w:p w:rsidR="00000000" w:rsidDel="00000000" w:rsidP="00000000" w:rsidRDefault="00000000" w:rsidRPr="00000000" w14:paraId="000000AF">
            <w:pPr>
              <w:pageBreakBefore w:val="0"/>
              <w:spacing w:line="240" w:lineRule="auto"/>
              <w:ind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B0">
            <w:pPr>
              <w:pageBreakBefore w:val="0"/>
              <w:spacing w:line="240" w:lineRule="auto"/>
              <w:ind w:hanging="2"/>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1">
            <w:pPr>
              <w:spacing w:line="240" w:lineRule="auto"/>
              <w:ind w:hanging="2"/>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B2">
            <w:pPr>
              <w:pageBreakBefore w:val="0"/>
              <w:spacing w:line="240" w:lineRule="auto"/>
              <w:ind w:hanging="2"/>
              <w:jc w:val="center"/>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3">
            <w:pPr>
              <w:pageBreakBefore w:val="0"/>
              <w:spacing w:line="240" w:lineRule="auto"/>
              <w:ind w:hanging="2"/>
              <w:rPr>
                <w:rFonts w:ascii="Calibri" w:cs="Calibri" w:eastAsia="Calibri" w:hAnsi="Calibri"/>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B4">
            <w:pPr>
              <w:pageBreakBefore w:val="0"/>
              <w:spacing w:line="240" w:lineRule="auto"/>
              <w:ind w:hanging="2"/>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B5">
            <w:pPr>
              <w:pageBreakBefore w:val="0"/>
              <w:spacing w:line="240" w:lineRule="auto"/>
              <w:ind w:hanging="2"/>
              <w:rPr>
                <w:rFonts w:ascii="Calibri" w:cs="Calibri" w:eastAsia="Calibri" w:hAnsi="Calibri"/>
                <w:color w:val="0000ff"/>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B6">
            <w:pPr>
              <w:pageBreakBefore w:val="0"/>
              <w:spacing w:line="240" w:lineRule="auto"/>
              <w:ind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B7">
            <w:pPr>
              <w:pageBreakBefore w:val="0"/>
              <w:spacing w:line="240" w:lineRule="auto"/>
              <w:ind w:hanging="2"/>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8">
            <w:pPr>
              <w:spacing w:line="240" w:lineRule="auto"/>
              <w:ind w:hanging="2"/>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B9">
            <w:pPr>
              <w:pageBreakBefore w:val="0"/>
              <w:spacing w:line="240" w:lineRule="auto"/>
              <w:ind w:hanging="2"/>
              <w:jc w:val="center"/>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A">
            <w:pPr>
              <w:pageBreakBefore w:val="0"/>
              <w:spacing w:line="240" w:lineRule="auto"/>
              <w:ind w:hanging="2"/>
              <w:rPr>
                <w:rFonts w:ascii="Calibri" w:cs="Calibri" w:eastAsia="Calibri" w:hAnsi="Calibri"/>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BB">
            <w:pPr>
              <w:pageBreakBefore w:val="0"/>
              <w:spacing w:line="240" w:lineRule="auto"/>
              <w:ind w:hanging="2"/>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BC">
            <w:pPr>
              <w:pageBreakBefore w:val="0"/>
              <w:spacing w:line="240" w:lineRule="auto"/>
              <w:ind w:hanging="2"/>
              <w:rPr>
                <w:rFonts w:ascii="Calibri" w:cs="Calibri" w:eastAsia="Calibri" w:hAnsi="Calibri"/>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BD">
            <w:pPr>
              <w:pageBreakBefore w:val="0"/>
              <w:spacing w:line="240" w:lineRule="auto"/>
              <w:ind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BE">
            <w:pPr>
              <w:pageBreakBefore w:val="0"/>
              <w:spacing w:line="240" w:lineRule="auto"/>
              <w:ind w:hanging="2"/>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F">
            <w:pPr>
              <w:spacing w:line="240" w:lineRule="auto"/>
              <w:ind w:hanging="2"/>
              <w:rPr>
                <w:rFonts w:ascii="Calibri" w:cs="Calibri" w:eastAsia="Calibri" w:hAnsi="Calibri"/>
                <w:color w:val="ff000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C0">
            <w:pPr>
              <w:pageBreakBefore w:val="0"/>
              <w:spacing w:line="240" w:lineRule="auto"/>
              <w:ind w:hanging="2"/>
              <w:jc w:val="center"/>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C1">
            <w:pPr>
              <w:pageBreakBefore w:val="0"/>
              <w:spacing w:line="240" w:lineRule="auto"/>
              <w:ind w:hanging="2"/>
              <w:rPr>
                <w:rFonts w:ascii="Calibri" w:cs="Calibri" w:eastAsia="Calibri" w:hAnsi="Calibri"/>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C2">
            <w:pPr>
              <w:pageBreakBefore w:val="0"/>
              <w:spacing w:line="240" w:lineRule="auto"/>
              <w:ind w:hanging="2"/>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C3">
            <w:pPr>
              <w:pageBreakBefore w:val="0"/>
              <w:spacing w:line="240" w:lineRule="auto"/>
              <w:ind w:hanging="2"/>
              <w:rPr>
                <w:rFonts w:ascii="Calibri" w:cs="Calibri" w:eastAsia="Calibri" w:hAnsi="Calibri"/>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C4">
            <w:pPr>
              <w:pageBreakBefore w:val="0"/>
              <w:spacing w:line="240" w:lineRule="auto"/>
              <w:ind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C5">
            <w:pPr>
              <w:pageBreakBefore w:val="0"/>
              <w:spacing w:line="240" w:lineRule="auto"/>
              <w:ind w:hanging="2"/>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C6">
            <w:pPr>
              <w:pageBreakBefore w:val="0"/>
              <w:spacing w:line="240" w:lineRule="auto"/>
              <w:ind w:hanging="2"/>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C7">
            <w:pPr>
              <w:pageBreakBefore w:val="0"/>
              <w:spacing w:line="240" w:lineRule="auto"/>
              <w:ind w:hanging="2"/>
              <w:jc w:val="center"/>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C8">
            <w:pPr>
              <w:pageBreakBefore w:val="0"/>
              <w:spacing w:line="240" w:lineRule="auto"/>
              <w:ind w:hanging="2"/>
              <w:rPr>
                <w:rFonts w:ascii="Calibri" w:cs="Calibri" w:eastAsia="Calibri" w:hAnsi="Calibri"/>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C9">
            <w:pPr>
              <w:pageBreakBefore w:val="0"/>
              <w:spacing w:line="240" w:lineRule="auto"/>
              <w:ind w:hanging="2"/>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CA">
            <w:pPr>
              <w:pageBreakBefore w:val="0"/>
              <w:spacing w:line="240" w:lineRule="auto"/>
              <w:ind w:hanging="2"/>
              <w:rPr>
                <w:rFonts w:ascii="Calibri" w:cs="Calibri" w:eastAsia="Calibri" w:hAnsi="Calibri"/>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CB">
            <w:pPr>
              <w:pageBreakBefore w:val="0"/>
              <w:spacing w:line="240" w:lineRule="auto"/>
              <w:ind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CC">
            <w:pPr>
              <w:pageBreakBefore w:val="0"/>
              <w:spacing w:line="240" w:lineRule="auto"/>
              <w:ind w:hanging="2"/>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CD">
            <w:pPr>
              <w:spacing w:line="240" w:lineRule="auto"/>
              <w:ind w:hanging="2"/>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CE">
            <w:pPr>
              <w:pageBreakBefore w:val="0"/>
              <w:spacing w:line="240" w:lineRule="auto"/>
              <w:ind w:hanging="2"/>
              <w:jc w:val="center"/>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CF">
            <w:pPr>
              <w:pageBreakBefore w:val="0"/>
              <w:spacing w:line="240" w:lineRule="auto"/>
              <w:ind w:hanging="2"/>
              <w:rPr>
                <w:rFonts w:ascii="Calibri" w:cs="Calibri" w:eastAsia="Calibri" w:hAnsi="Calibri"/>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D0">
            <w:pPr>
              <w:pageBreakBefore w:val="0"/>
              <w:spacing w:line="240" w:lineRule="auto"/>
              <w:ind w:hanging="2"/>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D1">
            <w:pPr>
              <w:pageBreakBefore w:val="0"/>
              <w:spacing w:line="240" w:lineRule="auto"/>
              <w:ind w:hanging="2"/>
              <w:rPr>
                <w:rFonts w:ascii="Calibri" w:cs="Calibri" w:eastAsia="Calibri" w:hAnsi="Calibri"/>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D2">
            <w:pPr>
              <w:pageBreakBefore w:val="0"/>
              <w:spacing w:line="240" w:lineRule="auto"/>
              <w:ind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D3">
            <w:pPr>
              <w:pageBreakBefore w:val="0"/>
              <w:spacing w:line="240" w:lineRule="auto"/>
              <w:ind w:hanging="2"/>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4">
            <w:pPr>
              <w:spacing w:line="240" w:lineRule="auto"/>
              <w:ind w:hanging="2"/>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D5">
            <w:pPr>
              <w:pageBreakBefore w:val="0"/>
              <w:spacing w:line="240" w:lineRule="auto"/>
              <w:ind w:hanging="2"/>
              <w:jc w:val="center"/>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6">
            <w:pPr>
              <w:pageBreakBefore w:val="0"/>
              <w:spacing w:line="240" w:lineRule="auto"/>
              <w:ind w:hanging="2"/>
              <w:rPr>
                <w:rFonts w:ascii="Calibri" w:cs="Calibri" w:eastAsia="Calibri" w:hAnsi="Calibri"/>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D7">
            <w:pPr>
              <w:pageBreakBefore w:val="0"/>
              <w:spacing w:line="240" w:lineRule="auto"/>
              <w:ind w:hanging="2"/>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D8">
            <w:pPr>
              <w:pageBreakBefore w:val="0"/>
              <w:spacing w:line="240" w:lineRule="auto"/>
              <w:ind w:hanging="2"/>
              <w:rPr>
                <w:rFonts w:ascii="Calibri" w:cs="Calibri" w:eastAsia="Calibri" w:hAnsi="Calibri"/>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D9">
            <w:pPr>
              <w:pageBreakBefore w:val="0"/>
              <w:spacing w:line="240" w:lineRule="auto"/>
              <w:ind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DA">
            <w:pPr>
              <w:pageBreakBefore w:val="0"/>
              <w:spacing w:line="240" w:lineRule="auto"/>
              <w:ind w:hanging="2"/>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B">
            <w:pPr>
              <w:spacing w:line="240" w:lineRule="auto"/>
              <w:ind w:hanging="2"/>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DC">
            <w:pPr>
              <w:pageBreakBefore w:val="0"/>
              <w:spacing w:line="240" w:lineRule="auto"/>
              <w:ind w:hanging="2"/>
              <w:jc w:val="center"/>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D">
            <w:pPr>
              <w:pageBreakBefore w:val="0"/>
              <w:spacing w:line="240" w:lineRule="auto"/>
              <w:ind w:hanging="2"/>
              <w:rPr>
                <w:rFonts w:ascii="Calibri" w:cs="Calibri" w:eastAsia="Calibri" w:hAnsi="Calibri"/>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DE">
            <w:pPr>
              <w:pageBreakBefore w:val="0"/>
              <w:spacing w:line="240" w:lineRule="auto"/>
              <w:ind w:hanging="2"/>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DF">
            <w:pPr>
              <w:spacing w:line="240" w:lineRule="auto"/>
              <w:ind w:hanging="2"/>
              <w:rPr>
                <w:rFonts w:ascii="Calibri" w:cs="Calibri" w:eastAsia="Calibri" w:hAnsi="Calibri"/>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E0">
            <w:pPr>
              <w:pageBreakBefore w:val="0"/>
              <w:spacing w:line="240" w:lineRule="auto"/>
              <w:ind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E1">
            <w:pPr>
              <w:pageBreakBefore w:val="0"/>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w:t>
            </w:r>
          </w:p>
        </w:tc>
        <w:tc>
          <w:tcPr>
            <w:tcBorders>
              <w:top w:color="000000" w:space="0" w:sz="4" w:val="single"/>
              <w:bottom w:color="000000" w:space="0" w:sz="4" w:val="single"/>
            </w:tcBorders>
          </w:tcPr>
          <w:p w:rsidR="00000000" w:rsidDel="00000000" w:rsidP="00000000" w:rsidRDefault="00000000" w:rsidRPr="00000000" w14:paraId="000000E2">
            <w:pPr>
              <w:spacing w:line="240" w:lineRule="auto"/>
              <w:ind w:hanging="2"/>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E3">
            <w:pPr>
              <w:pageBreakBefore w:val="0"/>
              <w:spacing w:line="240" w:lineRule="auto"/>
              <w:ind w:hanging="2"/>
              <w:jc w:val="center"/>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4">
            <w:pPr>
              <w:pageBreakBefore w:val="0"/>
              <w:spacing w:line="240" w:lineRule="auto"/>
              <w:ind w:hanging="2"/>
              <w:rPr>
                <w:rFonts w:ascii="Calibri" w:cs="Calibri" w:eastAsia="Calibri" w:hAnsi="Calibri"/>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E5">
            <w:pPr>
              <w:pageBreakBefore w:val="0"/>
              <w:spacing w:line="240" w:lineRule="auto"/>
              <w:ind w:hanging="2"/>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E6">
            <w:pPr>
              <w:pageBreakBefore w:val="0"/>
              <w:spacing w:line="240" w:lineRule="auto"/>
              <w:ind w:hanging="2"/>
              <w:rPr>
                <w:rFonts w:ascii="Calibri" w:cs="Calibri" w:eastAsia="Calibri" w:hAnsi="Calibri"/>
              </w:rPr>
            </w:pPr>
            <w:r w:rsidDel="00000000" w:rsidR="00000000" w:rsidRPr="00000000">
              <w:rPr>
                <w:rtl w:val="0"/>
              </w:rPr>
            </w:r>
          </w:p>
        </w:tc>
      </w:tr>
    </w:tbl>
    <w:p w:rsidR="00000000" w:rsidDel="00000000" w:rsidP="00000000" w:rsidRDefault="00000000" w:rsidRPr="00000000" w14:paraId="000000E7">
      <w:pPr>
        <w:pageBreakBefore w:val="0"/>
        <w:spacing w:after="160" w:line="259"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E8">
      <w:pPr>
        <w:pageBreakBefore w:val="0"/>
        <w:spacing w:after="160" w:line="259" w:lineRule="auto"/>
        <w:ind w:hanging="2"/>
        <w:rPr>
          <w:rFonts w:ascii="Calibri" w:cs="Calibri" w:eastAsia="Calibri" w:hAnsi="Calibri"/>
        </w:rPr>
      </w:pPr>
      <w:r w:rsidDel="00000000" w:rsidR="00000000" w:rsidRPr="00000000">
        <w:rPr>
          <w:rtl w:val="0"/>
        </w:rPr>
      </w:r>
    </w:p>
    <w:tbl>
      <w:tblPr>
        <w:tblStyle w:val="Table2"/>
        <w:tblW w:w="14850.0" w:type="dxa"/>
        <w:jc w:val="left"/>
        <w:tblInd w:w="-1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57"/>
        <w:gridCol w:w="2357"/>
        <w:gridCol w:w="2357"/>
        <w:gridCol w:w="2357"/>
        <w:gridCol w:w="2871"/>
        <w:gridCol w:w="2551"/>
        <w:tblGridChange w:id="0">
          <w:tblGrid>
            <w:gridCol w:w="2357"/>
            <w:gridCol w:w="2357"/>
            <w:gridCol w:w="2357"/>
            <w:gridCol w:w="2357"/>
            <w:gridCol w:w="2871"/>
            <w:gridCol w:w="2551"/>
          </w:tblGrid>
        </w:tblGridChange>
      </w:tblGrid>
      <w:tr>
        <w:trPr>
          <w:cantSplit w:val="0"/>
          <w:tblHeader w:val="0"/>
        </w:trPr>
        <w:tc>
          <w:tcPr>
            <w:shd w:fill="bfbfbf" w:val="clear"/>
            <w:vAlign w:val="center"/>
          </w:tcPr>
          <w:p w:rsidR="00000000" w:rsidDel="00000000" w:rsidP="00000000" w:rsidRDefault="00000000" w:rsidRPr="00000000" w14:paraId="000000E9">
            <w:pPr>
              <w:pageBreakBefore w:val="0"/>
              <w:spacing w:line="240" w:lineRule="auto"/>
              <w:ind w:hanging="2"/>
              <w:jc w:val="center"/>
              <w:rPr>
                <w:rFonts w:ascii="Calibri" w:cs="Calibri" w:eastAsia="Calibri" w:hAnsi="Calibri"/>
              </w:rPr>
            </w:pPr>
            <w:r w:rsidDel="00000000" w:rsidR="00000000" w:rsidRPr="00000000">
              <w:rPr>
                <w:rFonts w:ascii="Calibri" w:cs="Calibri" w:eastAsia="Calibri" w:hAnsi="Calibri"/>
                <w:b w:val="1"/>
                <w:rtl w:val="0"/>
              </w:rPr>
              <w:t xml:space="preserve">Actielijst</w:t>
            </w:r>
            <w:r w:rsidDel="00000000" w:rsidR="00000000" w:rsidRPr="00000000">
              <w:rPr>
                <w:rtl w:val="0"/>
              </w:rPr>
            </w:r>
          </w:p>
        </w:tc>
        <w:tc>
          <w:tcPr>
            <w:shd w:fill="bfbfbf" w:val="clear"/>
            <w:vAlign w:val="center"/>
          </w:tcPr>
          <w:p w:rsidR="00000000" w:rsidDel="00000000" w:rsidP="00000000" w:rsidRDefault="00000000" w:rsidRPr="00000000" w14:paraId="000000EA">
            <w:pPr>
              <w:pageBreakBefore w:val="0"/>
              <w:spacing w:line="240" w:lineRule="auto"/>
              <w:ind w:hanging="2"/>
              <w:jc w:val="center"/>
              <w:rPr>
                <w:rFonts w:ascii="Calibri" w:cs="Calibri" w:eastAsia="Calibri" w:hAnsi="Calibri"/>
              </w:rPr>
            </w:pPr>
            <w:r w:rsidDel="00000000" w:rsidR="00000000" w:rsidRPr="00000000">
              <w:rPr>
                <w:rFonts w:ascii="Calibri" w:cs="Calibri" w:eastAsia="Calibri" w:hAnsi="Calibri"/>
                <w:b w:val="1"/>
                <w:rtl w:val="0"/>
              </w:rPr>
              <w:t xml:space="preserve">Datum Notulen</w:t>
            </w:r>
            <w:r w:rsidDel="00000000" w:rsidR="00000000" w:rsidRPr="00000000">
              <w:rPr>
                <w:rtl w:val="0"/>
              </w:rPr>
            </w:r>
          </w:p>
        </w:tc>
        <w:tc>
          <w:tcPr>
            <w:shd w:fill="bfbfbf" w:val="clear"/>
            <w:vAlign w:val="center"/>
          </w:tcPr>
          <w:p w:rsidR="00000000" w:rsidDel="00000000" w:rsidP="00000000" w:rsidRDefault="00000000" w:rsidRPr="00000000" w14:paraId="000000EB">
            <w:pPr>
              <w:pageBreakBefore w:val="0"/>
              <w:spacing w:line="240" w:lineRule="auto"/>
              <w:ind w:hanging="2"/>
              <w:jc w:val="center"/>
              <w:rPr>
                <w:rFonts w:ascii="Calibri" w:cs="Calibri" w:eastAsia="Calibri" w:hAnsi="Calibri"/>
              </w:rPr>
            </w:pPr>
            <w:r w:rsidDel="00000000" w:rsidR="00000000" w:rsidRPr="00000000">
              <w:rPr>
                <w:rFonts w:ascii="Calibri" w:cs="Calibri" w:eastAsia="Calibri" w:hAnsi="Calibri"/>
                <w:b w:val="1"/>
                <w:rtl w:val="0"/>
              </w:rPr>
              <w:t xml:space="preserve">Korte omschrijving taak</w:t>
            </w:r>
            <w:r w:rsidDel="00000000" w:rsidR="00000000" w:rsidRPr="00000000">
              <w:rPr>
                <w:rtl w:val="0"/>
              </w:rPr>
            </w:r>
          </w:p>
        </w:tc>
        <w:tc>
          <w:tcPr>
            <w:shd w:fill="bfbfbf" w:val="clear"/>
            <w:vAlign w:val="center"/>
          </w:tcPr>
          <w:p w:rsidR="00000000" w:rsidDel="00000000" w:rsidP="00000000" w:rsidRDefault="00000000" w:rsidRPr="00000000" w14:paraId="000000EC">
            <w:pPr>
              <w:pageBreakBefore w:val="0"/>
              <w:spacing w:line="240" w:lineRule="auto"/>
              <w:ind w:hanging="2"/>
              <w:jc w:val="center"/>
              <w:rPr>
                <w:rFonts w:ascii="Calibri" w:cs="Calibri" w:eastAsia="Calibri" w:hAnsi="Calibri"/>
              </w:rPr>
            </w:pPr>
            <w:r w:rsidDel="00000000" w:rsidR="00000000" w:rsidRPr="00000000">
              <w:rPr>
                <w:rFonts w:ascii="Calibri" w:cs="Calibri" w:eastAsia="Calibri" w:hAnsi="Calibri"/>
                <w:b w:val="1"/>
                <w:rtl w:val="0"/>
              </w:rPr>
              <w:t xml:space="preserve">Wie is verantwoordelijk</w:t>
            </w:r>
            <w:r w:rsidDel="00000000" w:rsidR="00000000" w:rsidRPr="00000000">
              <w:rPr>
                <w:rtl w:val="0"/>
              </w:rPr>
            </w:r>
          </w:p>
        </w:tc>
        <w:tc>
          <w:tcPr>
            <w:shd w:fill="bfbfbf" w:val="clear"/>
            <w:vAlign w:val="center"/>
          </w:tcPr>
          <w:p w:rsidR="00000000" w:rsidDel="00000000" w:rsidP="00000000" w:rsidRDefault="00000000" w:rsidRPr="00000000" w14:paraId="000000ED">
            <w:pPr>
              <w:pageBreakBefore w:val="0"/>
              <w:spacing w:line="240" w:lineRule="auto"/>
              <w:ind w:hanging="2"/>
              <w:jc w:val="center"/>
              <w:rPr>
                <w:rFonts w:ascii="Calibri" w:cs="Calibri" w:eastAsia="Calibri" w:hAnsi="Calibri"/>
              </w:rPr>
            </w:pPr>
            <w:r w:rsidDel="00000000" w:rsidR="00000000" w:rsidRPr="00000000">
              <w:rPr>
                <w:rFonts w:ascii="Calibri" w:cs="Calibri" w:eastAsia="Calibri" w:hAnsi="Calibri"/>
                <w:b w:val="1"/>
                <w:rtl w:val="0"/>
              </w:rPr>
              <w:t xml:space="preserve">Afronden voor:</w:t>
            </w:r>
            <w:r w:rsidDel="00000000" w:rsidR="00000000" w:rsidRPr="00000000">
              <w:rPr>
                <w:rtl w:val="0"/>
              </w:rPr>
            </w:r>
          </w:p>
        </w:tc>
        <w:tc>
          <w:tcPr>
            <w:shd w:fill="bfbfbf" w:val="clear"/>
            <w:vAlign w:val="center"/>
          </w:tcPr>
          <w:p w:rsidR="00000000" w:rsidDel="00000000" w:rsidP="00000000" w:rsidRDefault="00000000" w:rsidRPr="00000000" w14:paraId="000000EE">
            <w:pPr>
              <w:pageBreakBefore w:val="0"/>
              <w:spacing w:line="240" w:lineRule="auto"/>
              <w:ind w:hanging="2"/>
              <w:jc w:val="center"/>
              <w:rPr>
                <w:rFonts w:ascii="Calibri" w:cs="Calibri" w:eastAsia="Calibri" w:hAnsi="Calibri"/>
              </w:rPr>
            </w:pPr>
            <w:r w:rsidDel="00000000" w:rsidR="00000000" w:rsidRPr="00000000">
              <w:rPr>
                <w:rFonts w:ascii="Calibri" w:cs="Calibri" w:eastAsia="Calibri" w:hAnsi="Calibri"/>
                <w:b w:val="1"/>
                <w:rtl w:val="0"/>
              </w:rPr>
              <w:t xml:space="preserve">Afgerond</w:t>
            </w:r>
            <w:r w:rsidDel="00000000" w:rsidR="00000000" w:rsidRPr="00000000">
              <w:rPr>
                <w:rtl w:val="0"/>
              </w:rPr>
            </w:r>
          </w:p>
        </w:tc>
      </w:tr>
      <w:tr>
        <w:trPr>
          <w:cantSplit w:val="0"/>
          <w:tblHeader w:val="0"/>
        </w:trPr>
        <w:tc>
          <w:tcPr/>
          <w:p w:rsidR="00000000" w:rsidDel="00000000" w:rsidP="00000000" w:rsidRDefault="00000000" w:rsidRPr="00000000" w14:paraId="000000EF">
            <w:pPr>
              <w:pageBreakBefore w:val="0"/>
              <w:spacing w:after="160" w:line="259" w:lineRule="auto"/>
              <w:ind w:hanging="2"/>
              <w:rPr>
                <w:rFonts w:ascii="Calibri" w:cs="Calibri" w:eastAsia="Calibri" w:hAnsi="Calibri"/>
              </w:rPr>
            </w:pPr>
            <w:r w:rsidDel="00000000" w:rsidR="00000000" w:rsidRPr="00000000">
              <w:rPr>
                <w:rFonts w:ascii="Calibri" w:cs="Calibri" w:eastAsia="Calibri" w:hAnsi="Calibri"/>
                <w:rtl w:val="0"/>
              </w:rPr>
              <w:t xml:space="preserve">Inhoud activiteitenplan</w:t>
            </w:r>
          </w:p>
        </w:tc>
        <w:tc>
          <w:tcPr/>
          <w:p w:rsidR="00000000" w:rsidDel="00000000" w:rsidP="00000000" w:rsidRDefault="00000000" w:rsidRPr="00000000" w14:paraId="000000F0">
            <w:pPr>
              <w:pageBreakBefore w:val="0"/>
              <w:spacing w:after="160" w:line="259" w:lineRule="auto"/>
              <w:ind w:hanging="2"/>
              <w:rPr>
                <w:rFonts w:ascii="Calibri" w:cs="Calibri" w:eastAsia="Calibri" w:hAnsi="Calibri"/>
              </w:rPr>
            </w:pPr>
            <w:r w:rsidDel="00000000" w:rsidR="00000000" w:rsidRPr="00000000">
              <w:rPr>
                <w:rFonts w:ascii="Calibri" w:cs="Calibri" w:eastAsia="Calibri" w:hAnsi="Calibri"/>
                <w:rtl w:val="0"/>
              </w:rPr>
              <w:t xml:space="preserve">Voor volgend schooljaar</w:t>
            </w:r>
          </w:p>
        </w:tc>
        <w:tc>
          <w:tcPr/>
          <w:p w:rsidR="00000000" w:rsidDel="00000000" w:rsidP="00000000" w:rsidRDefault="00000000" w:rsidRPr="00000000" w14:paraId="000000F1">
            <w:pPr>
              <w:pageBreakBefore w:val="0"/>
              <w:spacing w:after="160" w:line="259" w:lineRule="auto"/>
              <w:ind w:hanging="2"/>
              <w:rPr>
                <w:rFonts w:ascii="Calibri" w:cs="Calibri" w:eastAsia="Calibri" w:hAnsi="Calibri"/>
              </w:rPr>
            </w:pPr>
            <w:r w:rsidDel="00000000" w:rsidR="00000000" w:rsidRPr="00000000">
              <w:rPr>
                <w:rFonts w:ascii="Calibri" w:cs="Calibri" w:eastAsia="Calibri" w:hAnsi="Calibri"/>
                <w:rtl w:val="0"/>
              </w:rPr>
              <w:t xml:space="preserve">Inhoud activiteitenplan doornemen, controleren, aanvullen en goedkeuring schoolleider.</w:t>
            </w:r>
          </w:p>
        </w:tc>
        <w:tc>
          <w:tcPr/>
          <w:p w:rsidR="00000000" w:rsidDel="00000000" w:rsidP="00000000" w:rsidRDefault="00000000" w:rsidRPr="00000000" w14:paraId="000000F2">
            <w:pPr>
              <w:pageBreakBefore w:val="0"/>
              <w:spacing w:after="160" w:line="259" w:lineRule="auto"/>
              <w:ind w:hanging="2"/>
              <w:rPr>
                <w:rFonts w:ascii="Calibri" w:cs="Calibri" w:eastAsia="Calibri" w:hAnsi="Calibri"/>
              </w:rPr>
            </w:pPr>
            <w:r w:rsidDel="00000000" w:rsidR="00000000" w:rsidRPr="00000000">
              <w:rPr>
                <w:rFonts w:ascii="Calibri" w:cs="Calibri" w:eastAsia="Calibri" w:hAnsi="Calibri"/>
                <w:rtl w:val="0"/>
              </w:rPr>
              <w:t xml:space="preserve">Allemaal</w:t>
            </w:r>
          </w:p>
        </w:tc>
        <w:tc>
          <w:tcPr/>
          <w:p w:rsidR="00000000" w:rsidDel="00000000" w:rsidP="00000000" w:rsidRDefault="00000000" w:rsidRPr="00000000" w14:paraId="000000F3">
            <w:pPr>
              <w:pageBreakBefore w:val="0"/>
              <w:spacing w:after="160" w:line="259" w:lineRule="auto"/>
              <w:ind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F4">
            <w:pPr>
              <w:pageBreakBefore w:val="0"/>
              <w:spacing w:after="160" w:line="259" w:lineRule="auto"/>
              <w:ind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F5">
            <w:pPr>
              <w:pageBreakBefore w:val="0"/>
              <w:spacing w:after="160" w:line="259" w:lineRule="auto"/>
              <w:ind w:hanging="2"/>
              <w:rPr>
                <w:rFonts w:ascii="Calibri" w:cs="Calibri" w:eastAsia="Calibri" w:hAnsi="Calibri"/>
              </w:rPr>
            </w:pPr>
            <w:r w:rsidDel="00000000" w:rsidR="00000000" w:rsidRPr="00000000">
              <w:rPr>
                <w:rFonts w:ascii="Calibri" w:cs="Calibri" w:eastAsia="Calibri" w:hAnsi="Calibri"/>
                <w:rtl w:val="0"/>
              </w:rPr>
              <w:t xml:space="preserve">Actiepunten tijdlijn voor de volgende vergadering</w:t>
            </w:r>
          </w:p>
        </w:tc>
        <w:tc>
          <w:tcPr/>
          <w:p w:rsidR="00000000" w:rsidDel="00000000" w:rsidP="00000000" w:rsidRDefault="00000000" w:rsidRPr="00000000" w14:paraId="000000F6">
            <w:pPr>
              <w:pageBreakBefore w:val="0"/>
              <w:spacing w:after="160" w:line="259" w:lineRule="auto"/>
              <w:ind w:hanging="2"/>
              <w:rPr>
                <w:rFonts w:ascii="Calibri" w:cs="Calibri" w:eastAsia="Calibri" w:hAnsi="Calibri"/>
              </w:rPr>
            </w:pPr>
            <w:r w:rsidDel="00000000" w:rsidR="00000000" w:rsidRPr="00000000">
              <w:rPr>
                <w:rFonts w:ascii="Calibri" w:cs="Calibri" w:eastAsia="Calibri" w:hAnsi="Calibri"/>
                <w:rtl w:val="0"/>
              </w:rPr>
              <w:t xml:space="preserve">Iedere keer weer</w:t>
            </w:r>
          </w:p>
        </w:tc>
        <w:tc>
          <w:tcPr/>
          <w:p w:rsidR="00000000" w:rsidDel="00000000" w:rsidP="00000000" w:rsidRDefault="00000000" w:rsidRPr="00000000" w14:paraId="000000F7">
            <w:pPr>
              <w:pageBreakBefore w:val="0"/>
              <w:spacing w:after="160" w:line="259" w:lineRule="auto"/>
              <w:ind w:hanging="2"/>
              <w:rPr>
                <w:rFonts w:ascii="Calibri" w:cs="Calibri" w:eastAsia="Calibri" w:hAnsi="Calibri"/>
              </w:rPr>
            </w:pPr>
            <w:r w:rsidDel="00000000" w:rsidR="00000000" w:rsidRPr="00000000">
              <w:rPr>
                <w:rFonts w:ascii="Calibri" w:cs="Calibri" w:eastAsia="Calibri" w:hAnsi="Calibri"/>
                <w:rtl w:val="0"/>
              </w:rPr>
              <w:t xml:space="preserve">Vooruitlopen en voorbereiden op tijdlijn/ jaarplan CNV </w:t>
            </w:r>
          </w:p>
        </w:tc>
        <w:tc>
          <w:tcPr/>
          <w:p w:rsidR="00000000" w:rsidDel="00000000" w:rsidP="00000000" w:rsidRDefault="00000000" w:rsidRPr="00000000" w14:paraId="000000F8">
            <w:pPr>
              <w:pageBreakBefore w:val="0"/>
              <w:spacing w:after="160" w:line="259" w:lineRule="auto"/>
              <w:ind w:hanging="2"/>
              <w:rPr>
                <w:rFonts w:ascii="Calibri" w:cs="Calibri" w:eastAsia="Calibri" w:hAnsi="Calibri"/>
              </w:rPr>
            </w:pPr>
            <w:r w:rsidDel="00000000" w:rsidR="00000000" w:rsidRPr="00000000">
              <w:rPr>
                <w:rFonts w:ascii="Calibri" w:cs="Calibri" w:eastAsia="Calibri" w:hAnsi="Calibri"/>
                <w:rtl w:val="0"/>
              </w:rPr>
              <w:t xml:space="preserve">Allemaal</w:t>
            </w:r>
          </w:p>
        </w:tc>
        <w:tc>
          <w:tcPr/>
          <w:p w:rsidR="00000000" w:rsidDel="00000000" w:rsidP="00000000" w:rsidRDefault="00000000" w:rsidRPr="00000000" w14:paraId="000000F9">
            <w:pPr>
              <w:pageBreakBefore w:val="0"/>
              <w:spacing w:after="160" w:line="259" w:lineRule="auto"/>
              <w:ind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FA">
            <w:pPr>
              <w:pageBreakBefore w:val="0"/>
              <w:spacing w:after="160" w:line="259" w:lineRule="auto"/>
              <w:ind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FB">
            <w:pPr>
              <w:pageBreakBefore w:val="0"/>
              <w:spacing w:after="160" w:line="259"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FC">
            <w:pPr>
              <w:pageBreakBefore w:val="0"/>
              <w:spacing w:after="160" w:line="259" w:lineRule="auto"/>
              <w:ind w:hanging="2"/>
              <w:rPr>
                <w:rFonts w:ascii="Calibri" w:cs="Calibri" w:eastAsia="Calibri" w:hAnsi="Calibri"/>
              </w:rPr>
            </w:pPr>
            <w:r w:rsidDel="00000000" w:rsidR="00000000" w:rsidRPr="00000000">
              <w:rPr>
                <w:rFonts w:ascii="Calibri" w:cs="Calibri" w:eastAsia="Calibri" w:hAnsi="Calibri"/>
                <w:rtl w:val="0"/>
              </w:rPr>
              <w:t xml:space="preserve">Zichtbaarheid MR</w:t>
            </w:r>
          </w:p>
        </w:tc>
        <w:tc>
          <w:tcPr/>
          <w:p w:rsidR="00000000" w:rsidDel="00000000" w:rsidP="00000000" w:rsidRDefault="00000000" w:rsidRPr="00000000" w14:paraId="000000FD">
            <w:pPr>
              <w:pageBreakBefore w:val="0"/>
              <w:spacing w:after="160" w:line="259"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FE">
            <w:pPr>
              <w:pageBreakBefore w:val="0"/>
              <w:spacing w:after="160" w:line="259" w:lineRule="auto"/>
              <w:ind w:hanging="2"/>
              <w:rPr>
                <w:rFonts w:ascii="Calibri" w:cs="Calibri" w:eastAsia="Calibri" w:hAnsi="Calibri"/>
              </w:rPr>
            </w:pPr>
            <w:r w:rsidDel="00000000" w:rsidR="00000000" w:rsidRPr="00000000">
              <w:rPr>
                <w:rFonts w:ascii="Calibri" w:cs="Calibri" w:eastAsia="Calibri" w:hAnsi="Calibri"/>
                <w:rtl w:val="0"/>
              </w:rPr>
              <w:t xml:space="preserve">september 2022</w:t>
            </w:r>
          </w:p>
        </w:tc>
        <w:tc>
          <w:tcPr/>
          <w:p w:rsidR="00000000" w:rsidDel="00000000" w:rsidP="00000000" w:rsidRDefault="00000000" w:rsidRPr="00000000" w14:paraId="000000FF">
            <w:pPr>
              <w:pageBreakBefore w:val="0"/>
              <w:spacing w:after="160" w:line="259"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100">
            <w:pPr>
              <w:pageBreakBefore w:val="0"/>
              <w:spacing w:after="160" w:line="259" w:lineRule="auto"/>
              <w:ind w:hanging="2"/>
              <w:rPr>
                <w:rFonts w:ascii="Calibri" w:cs="Calibri" w:eastAsia="Calibri" w:hAnsi="Calibri"/>
                <w:color w:val="191900"/>
              </w:rPr>
            </w:pPr>
            <w:r w:rsidDel="00000000" w:rsidR="00000000" w:rsidRPr="00000000">
              <w:rPr>
                <w:rFonts w:ascii="Calibri" w:cs="Calibri" w:eastAsia="Calibri" w:hAnsi="Calibri"/>
                <w:color w:val="191900"/>
                <w:rtl w:val="0"/>
              </w:rPr>
              <w:t xml:space="preserve">MR stukje schrijven voor de nieuwsbrief.</w:t>
            </w:r>
          </w:p>
          <w:p w:rsidR="00000000" w:rsidDel="00000000" w:rsidP="00000000" w:rsidRDefault="00000000" w:rsidRPr="00000000" w14:paraId="00000101">
            <w:pPr>
              <w:pageBreakBefore w:val="0"/>
              <w:spacing w:after="160" w:line="259" w:lineRule="auto"/>
              <w:ind w:hanging="2"/>
              <w:rPr>
                <w:rFonts w:ascii="Calibri" w:cs="Calibri" w:eastAsia="Calibri" w:hAnsi="Calibri"/>
                <w:color w:val="191900"/>
              </w:rPr>
            </w:pPr>
            <w:r w:rsidDel="00000000" w:rsidR="00000000" w:rsidRPr="00000000">
              <w:rPr>
                <w:rFonts w:ascii="Calibri" w:cs="Calibri" w:eastAsia="Calibri" w:hAnsi="Calibri"/>
                <w:color w:val="191900"/>
                <w:rtl w:val="0"/>
              </w:rPr>
              <w:t xml:space="preserve">Site updaten met pagina voor de MR zelf. Naast de notulen kan je hier ook het jaarverslag vinden plus inleidende informatie. </w:t>
            </w:r>
          </w:p>
          <w:p w:rsidR="00000000" w:rsidDel="00000000" w:rsidP="00000000" w:rsidRDefault="00000000" w:rsidRPr="00000000" w14:paraId="00000102">
            <w:pPr>
              <w:pageBreakBefore w:val="0"/>
              <w:spacing w:after="160" w:line="259" w:lineRule="auto"/>
              <w:ind w:hanging="2"/>
              <w:rPr>
                <w:rFonts w:ascii="Calibri" w:cs="Calibri" w:eastAsia="Calibri" w:hAnsi="Calibri"/>
                <w:color w:val="191900"/>
              </w:rPr>
            </w:pPr>
            <w:r w:rsidDel="00000000" w:rsidR="00000000" w:rsidRPr="00000000">
              <w:rPr>
                <w:rFonts w:ascii="Calibri" w:cs="Calibri" w:eastAsia="Calibri" w:hAnsi="Calibri"/>
                <w:color w:val="191900"/>
                <w:rtl w:val="0"/>
              </w:rPr>
              <w:t xml:space="preserve">Bericht via PARRO, per klas. </w:t>
            </w:r>
          </w:p>
          <w:p w:rsidR="00000000" w:rsidDel="00000000" w:rsidP="00000000" w:rsidRDefault="00000000" w:rsidRPr="00000000" w14:paraId="00000103">
            <w:pPr>
              <w:pageBreakBefore w:val="0"/>
              <w:spacing w:after="160" w:line="259" w:lineRule="auto"/>
              <w:ind w:hanging="2"/>
              <w:rPr>
                <w:rFonts w:ascii="Calibri" w:cs="Calibri" w:eastAsia="Calibri" w:hAnsi="Calibri"/>
                <w:color w:val="191900"/>
              </w:rPr>
            </w:pPr>
            <w:r w:rsidDel="00000000" w:rsidR="00000000" w:rsidRPr="00000000">
              <w:rPr>
                <w:rFonts w:ascii="Calibri" w:cs="Calibri" w:eastAsia="Calibri" w:hAnsi="Calibri"/>
                <w:color w:val="191900"/>
                <w:rtl w:val="0"/>
              </w:rPr>
              <w:t xml:space="preserve">Vacature plaatsen bij bericht PARRO. </w:t>
            </w:r>
          </w:p>
          <w:p w:rsidR="00000000" w:rsidDel="00000000" w:rsidP="00000000" w:rsidRDefault="00000000" w:rsidRPr="00000000" w14:paraId="00000104">
            <w:pPr>
              <w:pageBreakBefore w:val="0"/>
              <w:spacing w:after="160" w:line="259" w:lineRule="auto"/>
              <w:ind w:hanging="2"/>
              <w:rPr>
                <w:rFonts w:ascii="Calibri" w:cs="Calibri" w:eastAsia="Calibri" w:hAnsi="Calibri"/>
                <w:color w:val="191900"/>
              </w:rPr>
            </w:pPr>
            <w:r w:rsidDel="00000000" w:rsidR="00000000" w:rsidRPr="00000000">
              <w:rPr>
                <w:rtl w:val="0"/>
              </w:rPr>
            </w:r>
          </w:p>
          <w:p w:rsidR="00000000" w:rsidDel="00000000" w:rsidP="00000000" w:rsidRDefault="00000000" w:rsidRPr="00000000" w14:paraId="00000105">
            <w:pPr>
              <w:pageBreakBefore w:val="0"/>
              <w:spacing w:after="160" w:line="259" w:lineRule="auto"/>
              <w:ind w:hanging="2"/>
              <w:rPr>
                <w:rFonts w:ascii="Calibri" w:cs="Calibri" w:eastAsia="Calibri" w:hAnsi="Calibri"/>
                <w:color w:val="ff0000"/>
                <w:shd w:fill="bfbfbf" w:val="clear"/>
              </w:rPr>
            </w:pPr>
            <w:r w:rsidDel="00000000" w:rsidR="00000000" w:rsidRPr="00000000">
              <w:rPr>
                <w:rtl w:val="0"/>
              </w:rPr>
            </w:r>
          </w:p>
        </w:tc>
        <w:tc>
          <w:tcPr/>
          <w:p w:rsidR="00000000" w:rsidDel="00000000" w:rsidP="00000000" w:rsidRDefault="00000000" w:rsidRPr="00000000" w14:paraId="00000106">
            <w:pPr>
              <w:pageBreakBefore w:val="0"/>
              <w:spacing w:after="160" w:line="259"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107">
            <w:pPr>
              <w:pageBreakBefore w:val="0"/>
              <w:spacing w:after="160" w:line="259" w:lineRule="auto"/>
              <w:ind w:hanging="2"/>
              <w:rPr>
                <w:rFonts w:ascii="Calibri" w:cs="Calibri" w:eastAsia="Calibri" w:hAnsi="Calibri"/>
              </w:rPr>
            </w:pPr>
            <w:r w:rsidDel="00000000" w:rsidR="00000000" w:rsidRPr="00000000">
              <w:rPr>
                <w:rFonts w:ascii="Calibri" w:cs="Calibri" w:eastAsia="Calibri" w:hAnsi="Calibri"/>
                <w:rtl w:val="0"/>
              </w:rPr>
              <w:t xml:space="preserve">Iedereen</w:t>
            </w:r>
          </w:p>
          <w:p w:rsidR="00000000" w:rsidDel="00000000" w:rsidP="00000000" w:rsidRDefault="00000000" w:rsidRPr="00000000" w14:paraId="00000108">
            <w:pPr>
              <w:pageBreakBefore w:val="0"/>
              <w:spacing w:after="160" w:line="259" w:lineRule="auto"/>
              <w:ind w:hanging="2"/>
              <w:rPr>
                <w:rFonts w:ascii="Calibri" w:cs="Calibri" w:eastAsia="Calibri" w:hAnsi="Calibri"/>
              </w:rPr>
            </w:pPr>
            <w:r w:rsidDel="00000000" w:rsidR="00000000" w:rsidRPr="00000000">
              <w:rPr>
                <w:rFonts w:ascii="Calibri" w:cs="Calibri" w:eastAsia="Calibri" w:hAnsi="Calibri"/>
                <w:rtl w:val="0"/>
              </w:rPr>
              <w:t xml:space="preserve">Oudergeleding</w:t>
            </w:r>
          </w:p>
          <w:p w:rsidR="00000000" w:rsidDel="00000000" w:rsidP="00000000" w:rsidRDefault="00000000" w:rsidRPr="00000000" w14:paraId="00000109">
            <w:pPr>
              <w:pageBreakBefore w:val="0"/>
              <w:spacing w:after="160" w:line="259" w:lineRule="auto"/>
              <w:ind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0A">
            <w:pPr>
              <w:pageBreakBefore w:val="0"/>
              <w:spacing w:after="160" w:line="259"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10B">
            <w:pPr>
              <w:pageBreakBefore w:val="0"/>
              <w:spacing w:after="160" w:line="259"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10C">
            <w:pPr>
              <w:pageBreakBefore w:val="0"/>
              <w:spacing w:after="160" w:line="259" w:lineRule="auto"/>
              <w:ind w:hanging="2"/>
              <w:rPr>
                <w:rFonts w:ascii="Calibri" w:cs="Calibri" w:eastAsia="Calibri" w:hAnsi="Calibri"/>
                <w:color w:val="ff0000"/>
              </w:rPr>
            </w:pPr>
            <w:r w:rsidDel="00000000" w:rsidR="00000000" w:rsidRPr="00000000">
              <w:rPr>
                <w:rFonts w:ascii="Calibri" w:cs="Calibri" w:eastAsia="Calibri" w:hAnsi="Calibri"/>
                <w:color w:val="ff0000"/>
                <w:rtl w:val="0"/>
              </w:rPr>
              <w:t xml:space="preserve">16-10-2022</w:t>
            </w:r>
          </w:p>
          <w:p w:rsidR="00000000" w:rsidDel="00000000" w:rsidP="00000000" w:rsidRDefault="00000000" w:rsidRPr="00000000" w14:paraId="0000010D">
            <w:pPr>
              <w:pageBreakBefore w:val="0"/>
              <w:spacing w:after="160" w:line="259" w:lineRule="auto"/>
              <w:ind w:hanging="2"/>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10E">
            <w:pPr>
              <w:pageBreakBefore w:val="0"/>
              <w:spacing w:after="160" w:line="259" w:lineRule="auto"/>
              <w:ind w:hanging="2"/>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10F">
            <w:pPr>
              <w:pageBreakBefore w:val="0"/>
              <w:spacing w:after="160" w:line="259" w:lineRule="auto"/>
              <w:ind w:hanging="2"/>
              <w:rPr>
                <w:rFonts w:ascii="Calibri" w:cs="Calibri" w:eastAsia="Calibri" w:hAnsi="Calibri"/>
                <w:color w:val="ff0000"/>
              </w:rPr>
            </w:pPr>
            <w:r w:rsidDel="00000000" w:rsidR="00000000" w:rsidRPr="00000000">
              <w:rPr>
                <w:rFonts w:ascii="Calibri" w:cs="Calibri" w:eastAsia="Calibri" w:hAnsi="Calibri"/>
                <w:color w:val="ff0000"/>
                <w:rtl w:val="0"/>
              </w:rPr>
              <w:t xml:space="preserve">23-09-2022</w:t>
            </w:r>
          </w:p>
          <w:p w:rsidR="00000000" w:rsidDel="00000000" w:rsidP="00000000" w:rsidRDefault="00000000" w:rsidRPr="00000000" w14:paraId="00000110">
            <w:pPr>
              <w:pageBreakBefore w:val="0"/>
              <w:spacing w:after="160" w:line="259" w:lineRule="auto"/>
              <w:ind w:hanging="2"/>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111">
            <w:pPr>
              <w:pageBreakBefore w:val="0"/>
              <w:spacing w:after="160" w:line="259" w:lineRule="auto"/>
              <w:ind w:hanging="2"/>
              <w:rPr>
                <w:rFonts w:ascii="Calibri" w:cs="Calibri" w:eastAsia="Calibri" w:hAnsi="Calibri"/>
                <w:color w:val="ff0000"/>
              </w:rPr>
            </w:pPr>
            <w:r w:rsidDel="00000000" w:rsidR="00000000" w:rsidRPr="00000000">
              <w:rPr>
                <w:rFonts w:ascii="Calibri" w:cs="Calibri" w:eastAsia="Calibri" w:hAnsi="Calibri"/>
                <w:color w:val="ff0000"/>
                <w:rtl w:val="0"/>
              </w:rPr>
              <w:t xml:space="preserve">23-09-2022</w:t>
            </w:r>
          </w:p>
        </w:tc>
        <w:tc>
          <w:tcPr/>
          <w:p w:rsidR="00000000" w:rsidDel="00000000" w:rsidP="00000000" w:rsidRDefault="00000000" w:rsidRPr="00000000" w14:paraId="00000112">
            <w:pPr>
              <w:pageBreakBefore w:val="0"/>
              <w:spacing w:after="160" w:line="259" w:lineRule="auto"/>
              <w:ind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13">
            <w:pPr>
              <w:pageBreakBefore w:val="0"/>
              <w:spacing w:after="160" w:line="259" w:lineRule="auto"/>
              <w:ind w:hanging="2"/>
              <w:rPr>
                <w:rFonts w:ascii="Calibri" w:cs="Calibri" w:eastAsia="Calibri" w:hAnsi="Calibri"/>
              </w:rPr>
            </w:pPr>
            <w:r w:rsidDel="00000000" w:rsidR="00000000" w:rsidRPr="00000000">
              <w:rPr>
                <w:rFonts w:ascii="Calibri" w:cs="Calibri" w:eastAsia="Calibri" w:hAnsi="Calibri"/>
                <w:rtl w:val="0"/>
              </w:rPr>
              <w:t xml:space="preserve">Starten MR cursus </w:t>
            </w:r>
          </w:p>
        </w:tc>
        <w:tc>
          <w:tcPr/>
          <w:p w:rsidR="00000000" w:rsidDel="00000000" w:rsidP="00000000" w:rsidRDefault="00000000" w:rsidRPr="00000000" w14:paraId="00000114">
            <w:pPr>
              <w:pageBreakBefore w:val="0"/>
              <w:spacing w:after="160" w:line="259" w:lineRule="auto"/>
              <w:ind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15">
            <w:pPr>
              <w:pageBreakBefore w:val="0"/>
              <w:spacing w:after="160" w:line="259" w:lineRule="auto"/>
              <w:ind w:hanging="2"/>
              <w:rPr>
                <w:rFonts w:ascii="Calibri" w:cs="Calibri" w:eastAsia="Calibri" w:hAnsi="Calibri"/>
              </w:rPr>
            </w:pPr>
            <w:r w:rsidDel="00000000" w:rsidR="00000000" w:rsidRPr="00000000">
              <w:rPr>
                <w:rFonts w:ascii="Calibri" w:cs="Calibri" w:eastAsia="Calibri" w:hAnsi="Calibri"/>
                <w:rtl w:val="0"/>
              </w:rPr>
              <w:t xml:space="preserve">Wat te doen?</w:t>
            </w:r>
          </w:p>
        </w:tc>
        <w:tc>
          <w:tcPr/>
          <w:p w:rsidR="00000000" w:rsidDel="00000000" w:rsidP="00000000" w:rsidRDefault="00000000" w:rsidRPr="00000000" w14:paraId="00000116">
            <w:pPr>
              <w:pageBreakBefore w:val="0"/>
              <w:spacing w:after="160" w:line="259" w:lineRule="auto"/>
              <w:ind w:hanging="2"/>
              <w:rPr>
                <w:rFonts w:ascii="Calibri" w:cs="Calibri" w:eastAsia="Calibri" w:hAnsi="Calibri"/>
              </w:rPr>
            </w:pPr>
            <w:r w:rsidDel="00000000" w:rsidR="00000000" w:rsidRPr="00000000">
              <w:rPr>
                <w:rFonts w:ascii="Calibri" w:cs="Calibri" w:eastAsia="Calibri" w:hAnsi="Calibri"/>
                <w:rtl w:val="0"/>
              </w:rPr>
              <w:t xml:space="preserve">Allemaal</w:t>
            </w:r>
          </w:p>
        </w:tc>
        <w:tc>
          <w:tcPr/>
          <w:p w:rsidR="00000000" w:rsidDel="00000000" w:rsidP="00000000" w:rsidRDefault="00000000" w:rsidRPr="00000000" w14:paraId="00000117">
            <w:pPr>
              <w:pageBreakBefore w:val="0"/>
              <w:spacing w:after="160" w:line="259" w:lineRule="auto"/>
              <w:ind w:hanging="2"/>
              <w:rPr>
                <w:rFonts w:ascii="Calibri" w:cs="Calibri" w:eastAsia="Calibri" w:hAnsi="Calibri"/>
              </w:rPr>
            </w:pPr>
            <w:r w:rsidDel="00000000" w:rsidR="00000000" w:rsidRPr="00000000">
              <w:rPr>
                <w:rFonts w:ascii="Calibri" w:cs="Calibri" w:eastAsia="Calibri" w:hAnsi="Calibri"/>
                <w:rtl w:val="0"/>
              </w:rPr>
              <w:t xml:space="preserve">Volgend schooljaar 2022-2023</w:t>
            </w:r>
          </w:p>
        </w:tc>
        <w:tc>
          <w:tcPr/>
          <w:p w:rsidR="00000000" w:rsidDel="00000000" w:rsidP="00000000" w:rsidRDefault="00000000" w:rsidRPr="00000000" w14:paraId="00000118">
            <w:pPr>
              <w:pageBreakBefore w:val="0"/>
              <w:spacing w:after="160" w:line="259" w:lineRule="auto"/>
              <w:ind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19">
            <w:pPr>
              <w:pageBreakBefore w:val="0"/>
              <w:spacing w:after="160" w:line="259" w:lineRule="auto"/>
              <w:ind w:hanging="2"/>
              <w:rPr>
                <w:rFonts w:ascii="Calibri" w:cs="Calibri" w:eastAsia="Calibri" w:hAnsi="Calibri"/>
              </w:rPr>
            </w:pPr>
            <w:r w:rsidDel="00000000" w:rsidR="00000000" w:rsidRPr="00000000">
              <w:rPr>
                <w:rFonts w:ascii="Calibri" w:cs="Calibri" w:eastAsia="Calibri" w:hAnsi="Calibri"/>
                <w:rtl w:val="0"/>
              </w:rPr>
              <w:t xml:space="preserve">Website aanvullen</w:t>
            </w:r>
          </w:p>
        </w:tc>
        <w:tc>
          <w:tcPr/>
          <w:p w:rsidR="00000000" w:rsidDel="00000000" w:rsidP="00000000" w:rsidRDefault="00000000" w:rsidRPr="00000000" w14:paraId="0000011A">
            <w:pPr>
              <w:pageBreakBefore w:val="0"/>
              <w:spacing w:after="160" w:line="259" w:lineRule="auto"/>
              <w:ind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1B">
            <w:pPr>
              <w:pageBreakBefore w:val="0"/>
              <w:spacing w:after="160" w:line="259" w:lineRule="auto"/>
              <w:ind w:hanging="2"/>
              <w:rPr>
                <w:rFonts w:ascii="Calibri" w:cs="Calibri" w:eastAsia="Calibri" w:hAnsi="Calibri"/>
              </w:rPr>
            </w:pPr>
            <w:r w:rsidDel="00000000" w:rsidR="00000000" w:rsidRPr="00000000">
              <w:rPr>
                <w:rFonts w:ascii="Calibri" w:cs="Calibri" w:eastAsia="Calibri" w:hAnsi="Calibri"/>
                <w:rtl w:val="0"/>
              </w:rPr>
              <w:t xml:space="preserve">MR notulen delen op schoolwebsite.</w:t>
            </w:r>
          </w:p>
        </w:tc>
        <w:tc>
          <w:tcPr/>
          <w:p w:rsidR="00000000" w:rsidDel="00000000" w:rsidP="00000000" w:rsidRDefault="00000000" w:rsidRPr="00000000" w14:paraId="0000011C">
            <w:pPr>
              <w:pageBreakBefore w:val="0"/>
              <w:spacing w:after="160" w:line="259" w:lineRule="auto"/>
              <w:ind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1D">
            <w:pPr>
              <w:pageBreakBefore w:val="0"/>
              <w:spacing w:after="160" w:line="259" w:lineRule="auto"/>
              <w:ind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1E">
            <w:pPr>
              <w:pageBreakBefore w:val="0"/>
              <w:spacing w:after="160" w:line="259" w:lineRule="auto"/>
              <w:ind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1F">
            <w:pPr>
              <w:pageBreakBefore w:val="0"/>
              <w:spacing w:after="160" w:line="259" w:lineRule="auto"/>
              <w:ind w:hanging="2"/>
              <w:rPr>
                <w:rFonts w:ascii="Calibri" w:cs="Calibri" w:eastAsia="Calibri" w:hAnsi="Calibri"/>
              </w:rPr>
            </w:pPr>
            <w:r w:rsidDel="00000000" w:rsidR="00000000" w:rsidRPr="00000000">
              <w:rPr>
                <w:rFonts w:ascii="Calibri" w:cs="Calibri" w:eastAsia="Calibri" w:hAnsi="Calibri"/>
                <w:rtl w:val="0"/>
              </w:rPr>
              <w:t xml:space="preserve">Jaarverslag</w:t>
            </w:r>
          </w:p>
        </w:tc>
        <w:tc>
          <w:tcPr/>
          <w:p w:rsidR="00000000" w:rsidDel="00000000" w:rsidP="00000000" w:rsidRDefault="00000000" w:rsidRPr="00000000" w14:paraId="00000120">
            <w:pPr>
              <w:pageBreakBefore w:val="0"/>
              <w:spacing w:after="160" w:line="259" w:lineRule="auto"/>
              <w:ind w:hanging="2"/>
              <w:rPr>
                <w:rFonts w:ascii="Calibri" w:cs="Calibri" w:eastAsia="Calibri" w:hAnsi="Calibri"/>
              </w:rPr>
            </w:pPr>
            <w:r w:rsidDel="00000000" w:rsidR="00000000" w:rsidRPr="00000000">
              <w:rPr>
                <w:rFonts w:ascii="Calibri" w:cs="Calibri" w:eastAsia="Calibri" w:hAnsi="Calibri"/>
                <w:rtl w:val="0"/>
              </w:rPr>
              <w:t xml:space="preserve">September 2022</w:t>
            </w:r>
          </w:p>
        </w:tc>
        <w:tc>
          <w:tcPr/>
          <w:p w:rsidR="00000000" w:rsidDel="00000000" w:rsidP="00000000" w:rsidRDefault="00000000" w:rsidRPr="00000000" w14:paraId="00000121">
            <w:pPr>
              <w:pageBreakBefore w:val="0"/>
              <w:spacing w:after="160" w:line="259" w:lineRule="auto"/>
              <w:ind w:left="0"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122">
            <w:pPr>
              <w:pageBreakBefore w:val="0"/>
              <w:spacing w:after="160" w:line="259" w:lineRule="auto"/>
              <w:ind w:hanging="2"/>
              <w:rPr>
                <w:rFonts w:ascii="Calibri" w:cs="Calibri" w:eastAsia="Calibri" w:hAnsi="Calibri"/>
              </w:rPr>
            </w:pPr>
            <w:r w:rsidDel="00000000" w:rsidR="00000000" w:rsidRPr="00000000">
              <w:rPr>
                <w:rFonts w:ascii="Calibri" w:cs="Calibri" w:eastAsia="Calibri" w:hAnsi="Calibri"/>
                <w:rtl w:val="0"/>
              </w:rPr>
              <w:t xml:space="preserve">Carola, format</w:t>
            </w:r>
          </w:p>
        </w:tc>
        <w:tc>
          <w:tcPr/>
          <w:p w:rsidR="00000000" w:rsidDel="00000000" w:rsidP="00000000" w:rsidRDefault="00000000" w:rsidRPr="00000000" w14:paraId="00000123">
            <w:pPr>
              <w:pageBreakBefore w:val="0"/>
              <w:spacing w:after="160" w:line="259" w:lineRule="auto"/>
              <w:ind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24">
            <w:pPr>
              <w:pageBreakBefore w:val="0"/>
              <w:spacing w:after="160" w:line="259" w:lineRule="auto"/>
              <w:ind w:hanging="2"/>
              <w:rPr>
                <w:rFonts w:ascii="Calibri" w:cs="Calibri" w:eastAsia="Calibri" w:hAnsi="Calibri"/>
              </w:rPr>
            </w:pPr>
            <w:r w:rsidDel="00000000" w:rsidR="00000000" w:rsidRPr="00000000">
              <w:rPr>
                <w:rtl w:val="0"/>
              </w:rPr>
            </w:r>
          </w:p>
        </w:tc>
      </w:tr>
    </w:tbl>
    <w:p w:rsidR="00000000" w:rsidDel="00000000" w:rsidP="00000000" w:rsidRDefault="00000000" w:rsidRPr="00000000" w14:paraId="00000125">
      <w:pPr>
        <w:pageBreakBefore w:val="0"/>
        <w:spacing w:after="160" w:line="259" w:lineRule="auto"/>
        <w:ind w:hanging="2"/>
        <w:rPr/>
      </w:pPr>
      <w:r w:rsidDel="00000000" w:rsidR="00000000" w:rsidRPr="00000000">
        <w:rPr>
          <w:rtl w:val="0"/>
        </w:rPr>
      </w:r>
    </w:p>
    <w:sectPr>
      <w:headerReference r:id="rId6" w:type="default"/>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